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D6B" w:rsidRPr="006368D9" w:rsidRDefault="006368D9" w:rsidP="00632D6B">
      <w:pPr>
        <w:pStyle w:val="Standard"/>
        <w:contextualSpacing/>
        <w:rPr>
          <w:rFonts w:cs="Times New Roman"/>
          <w:kern w:val="2"/>
          <w:sz w:val="28"/>
          <w:szCs w:val="28"/>
          <w:lang w:val="ru-RU"/>
        </w:rPr>
      </w:pPr>
      <w:r>
        <w:rPr>
          <w:rFonts w:cs="Times New Roman"/>
          <w:kern w:val="2"/>
          <w:sz w:val="28"/>
          <w:szCs w:val="28"/>
        </w:rPr>
        <w:t xml:space="preserve">                                                                                                     </w:t>
      </w:r>
    </w:p>
    <w:p w:rsidR="00487FF8" w:rsidRPr="00272FF3" w:rsidRDefault="00272FF3" w:rsidP="00272FF3">
      <w:pPr>
        <w:pStyle w:val="5"/>
        <w:jc w:val="left"/>
        <w:rPr>
          <w:b/>
          <w:sz w:val="24"/>
          <w:szCs w:val="24"/>
        </w:rPr>
      </w:pPr>
      <w:r>
        <w:rPr>
          <w:b/>
          <w:sz w:val="24"/>
          <w:szCs w:val="24"/>
        </w:rPr>
        <w:t xml:space="preserve">                                           </w:t>
      </w:r>
      <w:r w:rsidR="00487FF8" w:rsidRPr="00272FF3">
        <w:rPr>
          <w:b/>
          <w:sz w:val="24"/>
          <w:szCs w:val="24"/>
        </w:rPr>
        <w:t>РОССИЙСКАЯ  ФЕДЕРАЦИЯ</w:t>
      </w:r>
    </w:p>
    <w:p w:rsidR="00487FF8" w:rsidRPr="00487FF8" w:rsidRDefault="00487FF8" w:rsidP="00487FF8">
      <w:pPr>
        <w:pStyle w:val="6"/>
        <w:ind w:left="-397"/>
        <w:jc w:val="center"/>
        <w:rPr>
          <w:sz w:val="24"/>
          <w:szCs w:val="24"/>
        </w:rPr>
      </w:pPr>
      <w:r w:rsidRPr="00487FF8">
        <w:rPr>
          <w:sz w:val="24"/>
          <w:szCs w:val="24"/>
        </w:rPr>
        <w:t>ИРКУТСКАЯ ОБЛАСТЬ</w:t>
      </w:r>
    </w:p>
    <w:p w:rsidR="00487FF8" w:rsidRPr="00487FF8" w:rsidRDefault="00272FF3" w:rsidP="00272FF3">
      <w:pPr>
        <w:rPr>
          <w:b/>
          <w:bCs/>
        </w:rPr>
      </w:pPr>
      <w:r>
        <w:rPr>
          <w:b/>
          <w:bCs/>
        </w:rPr>
        <w:t xml:space="preserve">                                                        </w:t>
      </w:r>
      <w:r w:rsidR="00487FF8" w:rsidRPr="00487FF8">
        <w:rPr>
          <w:b/>
          <w:bCs/>
        </w:rPr>
        <w:t>Жигаловский район</w:t>
      </w:r>
    </w:p>
    <w:p w:rsidR="00487FF8" w:rsidRPr="00272FF3" w:rsidRDefault="00272FF3" w:rsidP="00272FF3">
      <w:pPr>
        <w:pStyle w:val="6"/>
        <w:spacing w:before="0"/>
        <w:ind w:left="-397"/>
        <w:rPr>
          <w:sz w:val="24"/>
          <w:szCs w:val="24"/>
        </w:rPr>
      </w:pPr>
      <w:r>
        <w:rPr>
          <w:sz w:val="24"/>
          <w:szCs w:val="24"/>
        </w:rPr>
        <w:t xml:space="preserve">                                                    Дума ЧЕТВЕРТОГО СОЗЫВА</w:t>
      </w:r>
    </w:p>
    <w:p w:rsidR="00487FF8" w:rsidRDefault="00487FF8" w:rsidP="00272FF3">
      <w:pPr>
        <w:pStyle w:val="6"/>
        <w:spacing w:before="0"/>
        <w:ind w:left="-397"/>
        <w:jc w:val="center"/>
        <w:rPr>
          <w:sz w:val="24"/>
          <w:szCs w:val="24"/>
        </w:rPr>
      </w:pPr>
      <w:r w:rsidRPr="00487FF8">
        <w:rPr>
          <w:sz w:val="24"/>
          <w:szCs w:val="24"/>
        </w:rPr>
        <w:t>Лукиновского сельского поселения</w:t>
      </w:r>
    </w:p>
    <w:p w:rsidR="00272FF3" w:rsidRPr="00272FF3" w:rsidRDefault="00272FF3" w:rsidP="00272FF3">
      <w:pPr>
        <w:rPr>
          <w:b/>
        </w:rPr>
      </w:pPr>
      <w:r w:rsidRPr="00272FF3">
        <w:rPr>
          <w:b/>
        </w:rPr>
        <w:t xml:space="preserve">                                                             Р Е Ш Е Н И Е</w:t>
      </w:r>
    </w:p>
    <w:tbl>
      <w:tblPr>
        <w:tblW w:w="0" w:type="auto"/>
        <w:tblBorders>
          <w:top w:val="thickThinSmallGap" w:sz="24" w:space="0" w:color="auto"/>
        </w:tblBorders>
        <w:tblLayout w:type="fixed"/>
        <w:tblLook w:val="0000"/>
      </w:tblPr>
      <w:tblGrid>
        <w:gridCol w:w="9180"/>
      </w:tblGrid>
      <w:tr w:rsidR="00487FF8" w:rsidTr="00052A32">
        <w:trPr>
          <w:cantSplit/>
          <w:trHeight w:val="719"/>
        </w:trPr>
        <w:tc>
          <w:tcPr>
            <w:tcW w:w="9180" w:type="dxa"/>
          </w:tcPr>
          <w:p w:rsidR="00487FF8" w:rsidRPr="00272FF3" w:rsidRDefault="00272FF3" w:rsidP="00272FF3">
            <w:pPr>
              <w:rPr>
                <w:b/>
                <w:sz w:val="20"/>
                <w:szCs w:val="20"/>
              </w:rPr>
            </w:pPr>
            <w:r>
              <w:rPr>
                <w:b/>
                <w:sz w:val="20"/>
                <w:szCs w:val="20"/>
              </w:rPr>
              <w:t xml:space="preserve">                        </w:t>
            </w:r>
            <w:r w:rsidR="00487FF8" w:rsidRPr="00272FF3">
              <w:rPr>
                <w:b/>
                <w:sz w:val="20"/>
                <w:szCs w:val="20"/>
              </w:rPr>
              <w:t>666414, с.Лукиново,  ул.Набережная, 14</w:t>
            </w:r>
            <w:r>
              <w:rPr>
                <w:b/>
                <w:sz w:val="20"/>
                <w:szCs w:val="20"/>
              </w:rPr>
              <w:t xml:space="preserve"> тел/факс 23-3-32 </w:t>
            </w:r>
            <w:r>
              <w:rPr>
                <w:b/>
                <w:sz w:val="20"/>
                <w:szCs w:val="20"/>
                <w:lang w:val="en-US"/>
              </w:rPr>
              <w:t>nina</w:t>
            </w:r>
            <w:r w:rsidRPr="00272FF3">
              <w:rPr>
                <w:b/>
                <w:sz w:val="20"/>
                <w:szCs w:val="20"/>
              </w:rPr>
              <w:t>.</w:t>
            </w:r>
            <w:r>
              <w:rPr>
                <w:b/>
                <w:sz w:val="20"/>
                <w:szCs w:val="20"/>
                <w:lang w:val="en-US"/>
              </w:rPr>
              <w:t>zamashikova</w:t>
            </w:r>
            <w:r w:rsidRPr="00272FF3">
              <w:rPr>
                <w:b/>
                <w:sz w:val="20"/>
                <w:szCs w:val="20"/>
              </w:rPr>
              <w:t>@</w:t>
            </w:r>
            <w:r>
              <w:rPr>
                <w:b/>
                <w:sz w:val="20"/>
                <w:szCs w:val="20"/>
                <w:lang w:val="en-US"/>
              </w:rPr>
              <w:t>ya</w:t>
            </w:r>
            <w:r w:rsidRPr="00272FF3">
              <w:rPr>
                <w:b/>
                <w:sz w:val="20"/>
                <w:szCs w:val="20"/>
              </w:rPr>
              <w:t>.</w:t>
            </w:r>
            <w:r>
              <w:rPr>
                <w:b/>
                <w:sz w:val="20"/>
                <w:szCs w:val="20"/>
                <w:lang w:val="en-US"/>
              </w:rPr>
              <w:t>ru</w:t>
            </w:r>
            <w:r>
              <w:rPr>
                <w:b/>
                <w:sz w:val="20"/>
                <w:szCs w:val="20"/>
              </w:rPr>
              <w:t xml:space="preserve"> </w:t>
            </w:r>
          </w:p>
          <w:p w:rsidR="00487FF8" w:rsidRDefault="00487FF8" w:rsidP="00052A32">
            <w:pPr>
              <w:rPr>
                <w:b/>
                <w:sz w:val="28"/>
              </w:rPr>
            </w:pPr>
          </w:p>
          <w:p w:rsidR="005B11BF" w:rsidRPr="005B11BF" w:rsidRDefault="005B11BF" w:rsidP="00052A32">
            <w:pPr>
              <w:rPr>
                <w:sz w:val="28"/>
              </w:rPr>
            </w:pPr>
            <w:r w:rsidRPr="005B11BF">
              <w:rPr>
                <w:sz w:val="28"/>
              </w:rPr>
              <w:t>11.01.2022г</w:t>
            </w:r>
            <w:r>
              <w:rPr>
                <w:sz w:val="28"/>
              </w:rPr>
              <w:t xml:space="preserve">.   № </w:t>
            </w:r>
            <w:r w:rsidR="00D72DA2">
              <w:rPr>
                <w:sz w:val="28"/>
              </w:rPr>
              <w:t>90</w:t>
            </w:r>
          </w:p>
        </w:tc>
      </w:tr>
    </w:tbl>
    <w:p w:rsidR="00A97416" w:rsidRDefault="00A97416" w:rsidP="00632D6B">
      <w:pPr>
        <w:pStyle w:val="Standard"/>
        <w:contextualSpacing/>
        <w:rPr>
          <w:rFonts w:cs="Times New Roman"/>
          <w:kern w:val="2"/>
          <w:sz w:val="28"/>
          <w:szCs w:val="28"/>
          <w:lang w:val="ru-RU"/>
        </w:rPr>
      </w:pPr>
    </w:p>
    <w:p w:rsidR="00632D6B" w:rsidRPr="005C5156" w:rsidRDefault="00632D6B" w:rsidP="00487FF8">
      <w:pPr>
        <w:pStyle w:val="Standard"/>
        <w:contextualSpacing/>
        <w:rPr>
          <w:rFonts w:cs="Times New Roman"/>
          <w:kern w:val="2"/>
          <w:sz w:val="28"/>
          <w:szCs w:val="28"/>
          <w:lang w:val="ru-RU"/>
        </w:rPr>
      </w:pPr>
    </w:p>
    <w:p w:rsidR="003D1738" w:rsidRPr="005C5156" w:rsidRDefault="003D1738" w:rsidP="00272FF3">
      <w:pPr>
        <w:pStyle w:val="Standard"/>
        <w:contextualSpacing/>
        <w:rPr>
          <w:rFonts w:cs="Times New Roman"/>
          <w:b/>
          <w:kern w:val="2"/>
          <w:sz w:val="28"/>
          <w:szCs w:val="28"/>
          <w:lang w:val="ru-RU"/>
        </w:rPr>
      </w:pPr>
    </w:p>
    <w:p w:rsidR="003D1738" w:rsidRPr="005C5156" w:rsidRDefault="003D1738" w:rsidP="009E0892">
      <w:pPr>
        <w:pStyle w:val="Standard"/>
        <w:contextualSpacing/>
        <w:jc w:val="center"/>
        <w:rPr>
          <w:rFonts w:cs="Times New Roman"/>
          <w:kern w:val="2"/>
          <w:sz w:val="28"/>
          <w:szCs w:val="28"/>
          <w:lang w:val="ru-RU"/>
        </w:rPr>
      </w:pPr>
    </w:p>
    <w:p w:rsidR="003D1738" w:rsidRPr="005C5156" w:rsidRDefault="003D1738" w:rsidP="009E0892">
      <w:pPr>
        <w:suppressAutoHyphens/>
        <w:autoSpaceDE w:val="0"/>
        <w:autoSpaceDN w:val="0"/>
        <w:adjustRightInd w:val="0"/>
        <w:contextualSpacing/>
        <w:jc w:val="center"/>
        <w:rPr>
          <w:b/>
          <w:bCs/>
          <w:kern w:val="2"/>
          <w:sz w:val="28"/>
          <w:szCs w:val="28"/>
        </w:rPr>
      </w:pPr>
      <w:r w:rsidRPr="005C5156">
        <w:rPr>
          <w:b/>
          <w:bCs/>
          <w:kern w:val="2"/>
          <w:sz w:val="28"/>
          <w:szCs w:val="28"/>
        </w:rPr>
        <w:t xml:space="preserve">ОБ УТВЕРЖДЕНИИ ПОЛОЖЕНИЯ О МУНИЦИПАЛЬНОМ </w:t>
      </w:r>
      <w:r w:rsidR="0067371B" w:rsidRPr="005C5156">
        <w:rPr>
          <w:b/>
          <w:bCs/>
          <w:kern w:val="2"/>
          <w:sz w:val="28"/>
          <w:szCs w:val="28"/>
        </w:rPr>
        <w:t>ЗЕМЕЛЬНОМ</w:t>
      </w:r>
      <w:r w:rsidRPr="005C5156">
        <w:rPr>
          <w:b/>
          <w:bCs/>
          <w:kern w:val="2"/>
          <w:sz w:val="28"/>
          <w:szCs w:val="28"/>
        </w:rPr>
        <w:t xml:space="preserve"> КОНТРОЛЕ В</w:t>
      </w:r>
      <w:r w:rsidR="00FE7F43">
        <w:rPr>
          <w:b/>
          <w:bCs/>
          <w:kern w:val="2"/>
          <w:sz w:val="28"/>
          <w:szCs w:val="28"/>
        </w:rPr>
        <w:t xml:space="preserve"> ЛУКИНОВСКОМ </w:t>
      </w:r>
      <w:r w:rsidRPr="005C5156">
        <w:rPr>
          <w:b/>
          <w:bCs/>
          <w:kern w:val="2"/>
          <w:sz w:val="28"/>
          <w:szCs w:val="28"/>
        </w:rPr>
        <w:t>МУНИЦИПАЛЬНОМ</w:t>
      </w:r>
    </w:p>
    <w:p w:rsidR="003D1738" w:rsidRPr="005C5156" w:rsidRDefault="003D1738" w:rsidP="009E0892">
      <w:pPr>
        <w:suppressAutoHyphens/>
        <w:autoSpaceDE w:val="0"/>
        <w:autoSpaceDN w:val="0"/>
        <w:adjustRightInd w:val="0"/>
        <w:contextualSpacing/>
        <w:jc w:val="center"/>
        <w:rPr>
          <w:b/>
          <w:bCs/>
          <w:kern w:val="2"/>
          <w:sz w:val="28"/>
          <w:szCs w:val="28"/>
        </w:rPr>
      </w:pPr>
      <w:r w:rsidRPr="005C5156">
        <w:rPr>
          <w:b/>
          <w:bCs/>
          <w:kern w:val="2"/>
          <w:sz w:val="28"/>
          <w:szCs w:val="28"/>
        </w:rPr>
        <w:t xml:space="preserve">ОБРАЗОВАНИИ </w:t>
      </w:r>
    </w:p>
    <w:p w:rsidR="003D1738" w:rsidRPr="005C5156" w:rsidRDefault="003D1738" w:rsidP="009E0892">
      <w:pPr>
        <w:pStyle w:val="aff3"/>
        <w:suppressAutoHyphens/>
        <w:spacing w:before="0" w:beforeAutospacing="0" w:after="0" w:afterAutospacing="0"/>
        <w:contextualSpacing/>
        <w:jc w:val="center"/>
        <w:rPr>
          <w:rFonts w:cs="Times New Roman"/>
          <w:kern w:val="2"/>
          <w:sz w:val="28"/>
          <w:szCs w:val="28"/>
        </w:rPr>
      </w:pPr>
      <w:r w:rsidRPr="005C5156">
        <w:rPr>
          <w:rFonts w:cs="Times New Roman"/>
          <w:b/>
          <w:bCs/>
          <w:kern w:val="2"/>
          <w:sz w:val="28"/>
          <w:szCs w:val="28"/>
        </w:rPr>
        <w:t xml:space="preserve"> </w:t>
      </w:r>
    </w:p>
    <w:p w:rsidR="003D1738" w:rsidRPr="005C5156" w:rsidRDefault="003D1738" w:rsidP="009E0892">
      <w:pPr>
        <w:suppressAutoHyphens/>
        <w:autoSpaceDE w:val="0"/>
        <w:autoSpaceDN w:val="0"/>
        <w:adjustRightInd w:val="0"/>
        <w:ind w:firstLine="709"/>
        <w:contextualSpacing/>
        <w:jc w:val="both"/>
        <w:rPr>
          <w:bCs/>
          <w:kern w:val="2"/>
          <w:sz w:val="28"/>
          <w:szCs w:val="28"/>
        </w:rPr>
      </w:pPr>
      <w:r w:rsidRPr="005C5156">
        <w:rPr>
          <w:kern w:val="2"/>
          <w:sz w:val="28"/>
          <w:szCs w:val="28"/>
        </w:rPr>
        <w:t xml:space="preserve">В соответствии с </w:t>
      </w:r>
      <w:r w:rsidR="0067371B" w:rsidRPr="005C5156">
        <w:rPr>
          <w:bCs/>
          <w:kern w:val="2"/>
          <w:sz w:val="28"/>
          <w:szCs w:val="28"/>
        </w:rPr>
        <w:t>Земельным</w:t>
      </w:r>
      <w:r w:rsidRPr="005C5156">
        <w:rPr>
          <w:bCs/>
          <w:kern w:val="2"/>
          <w:sz w:val="28"/>
          <w:szCs w:val="28"/>
        </w:rPr>
        <w:t xml:space="preserve"> кодексом Российской Федерации,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00E2429B">
        <w:rPr>
          <w:bCs/>
          <w:kern w:val="2"/>
          <w:sz w:val="28"/>
          <w:szCs w:val="28"/>
        </w:rPr>
        <w:t>руководст</w:t>
      </w:r>
      <w:r w:rsidR="00E0088E">
        <w:rPr>
          <w:bCs/>
          <w:kern w:val="2"/>
          <w:sz w:val="28"/>
          <w:szCs w:val="28"/>
        </w:rPr>
        <w:t>вуясь статьями 31</w:t>
      </w:r>
      <w:r w:rsidRPr="005C5156">
        <w:rPr>
          <w:bCs/>
          <w:kern w:val="2"/>
          <w:sz w:val="28"/>
          <w:szCs w:val="28"/>
        </w:rPr>
        <w:t xml:space="preserve"> Устава, </w:t>
      </w:r>
      <w:r w:rsidR="00C1402C">
        <w:rPr>
          <w:bCs/>
          <w:kern w:val="2"/>
          <w:sz w:val="28"/>
          <w:szCs w:val="28"/>
        </w:rPr>
        <w:t xml:space="preserve">Дума Лукиновского муниципального образования </w:t>
      </w:r>
      <w:r w:rsidRPr="005C5156">
        <w:rPr>
          <w:i/>
          <w:kern w:val="2"/>
          <w:sz w:val="28"/>
          <w:szCs w:val="28"/>
        </w:rPr>
        <w:t xml:space="preserve"> </w:t>
      </w:r>
      <w:r w:rsidRPr="005C5156">
        <w:rPr>
          <w:bCs/>
          <w:kern w:val="2"/>
          <w:sz w:val="28"/>
          <w:szCs w:val="28"/>
        </w:rPr>
        <w:t>решил</w:t>
      </w:r>
      <w:r w:rsidR="00C1402C">
        <w:rPr>
          <w:bCs/>
          <w:kern w:val="2"/>
          <w:sz w:val="28"/>
          <w:szCs w:val="28"/>
        </w:rPr>
        <w:t>а</w:t>
      </w:r>
      <w:r w:rsidRPr="005C5156">
        <w:rPr>
          <w:bCs/>
          <w:kern w:val="2"/>
          <w:sz w:val="28"/>
          <w:szCs w:val="28"/>
        </w:rPr>
        <w:t xml:space="preserve">: </w:t>
      </w:r>
    </w:p>
    <w:p w:rsidR="003D1738" w:rsidRPr="005C5156" w:rsidRDefault="003D1738" w:rsidP="009E0892">
      <w:pPr>
        <w:suppressAutoHyphens/>
        <w:autoSpaceDE w:val="0"/>
        <w:autoSpaceDN w:val="0"/>
        <w:adjustRightInd w:val="0"/>
        <w:ind w:firstLine="709"/>
        <w:contextualSpacing/>
        <w:jc w:val="both"/>
        <w:rPr>
          <w:bCs/>
          <w:kern w:val="2"/>
          <w:sz w:val="28"/>
          <w:szCs w:val="28"/>
        </w:rPr>
      </w:pPr>
      <w:r w:rsidRPr="005C5156">
        <w:rPr>
          <w:bCs/>
          <w:kern w:val="2"/>
          <w:sz w:val="28"/>
          <w:szCs w:val="28"/>
        </w:rPr>
        <w:t xml:space="preserve">1. Утвердить Положение о муниципальном </w:t>
      </w:r>
      <w:r w:rsidR="0067371B" w:rsidRPr="005C5156">
        <w:rPr>
          <w:bCs/>
          <w:kern w:val="2"/>
          <w:sz w:val="28"/>
          <w:szCs w:val="28"/>
        </w:rPr>
        <w:t>земельном</w:t>
      </w:r>
      <w:r w:rsidRPr="005C5156">
        <w:rPr>
          <w:bCs/>
          <w:kern w:val="2"/>
          <w:sz w:val="28"/>
          <w:szCs w:val="28"/>
        </w:rPr>
        <w:t xml:space="preserve"> контроле в </w:t>
      </w:r>
      <w:r w:rsidR="00A43FC8">
        <w:rPr>
          <w:bCs/>
          <w:kern w:val="2"/>
          <w:sz w:val="28"/>
          <w:szCs w:val="28"/>
        </w:rPr>
        <w:t xml:space="preserve">Лукиновском </w:t>
      </w:r>
      <w:r w:rsidRPr="005C5156">
        <w:rPr>
          <w:bCs/>
          <w:kern w:val="2"/>
          <w:sz w:val="28"/>
          <w:szCs w:val="28"/>
        </w:rPr>
        <w:t>муниципальном образовании</w:t>
      </w:r>
      <w:r w:rsidRPr="005C5156">
        <w:rPr>
          <w:i/>
          <w:kern w:val="2"/>
          <w:sz w:val="28"/>
          <w:szCs w:val="28"/>
        </w:rPr>
        <w:t xml:space="preserve"> </w:t>
      </w:r>
      <w:r w:rsidRPr="005C5156">
        <w:rPr>
          <w:kern w:val="2"/>
          <w:sz w:val="28"/>
          <w:szCs w:val="28"/>
        </w:rPr>
        <w:t>(прилагается)</w:t>
      </w:r>
      <w:r w:rsidRPr="005C5156">
        <w:rPr>
          <w:bCs/>
          <w:kern w:val="2"/>
          <w:sz w:val="28"/>
          <w:szCs w:val="28"/>
        </w:rPr>
        <w:t>.</w:t>
      </w:r>
    </w:p>
    <w:p w:rsidR="003D1738" w:rsidRPr="005C5156" w:rsidRDefault="003D1738" w:rsidP="009E0892">
      <w:pPr>
        <w:suppressAutoHyphens/>
        <w:autoSpaceDE w:val="0"/>
        <w:autoSpaceDN w:val="0"/>
        <w:adjustRightInd w:val="0"/>
        <w:ind w:firstLine="709"/>
        <w:contextualSpacing/>
        <w:jc w:val="both"/>
        <w:rPr>
          <w:sz w:val="28"/>
          <w:szCs w:val="28"/>
        </w:rPr>
      </w:pPr>
      <w:r w:rsidRPr="005C5156">
        <w:rPr>
          <w:bCs/>
          <w:kern w:val="2"/>
          <w:sz w:val="28"/>
          <w:szCs w:val="28"/>
        </w:rPr>
        <w:t xml:space="preserve">2. Настоящее решение </w:t>
      </w:r>
      <w:r w:rsidRPr="005C5156">
        <w:rPr>
          <w:kern w:val="2"/>
          <w:sz w:val="28"/>
          <w:szCs w:val="28"/>
        </w:rPr>
        <w:t>вступает в силу после дня его опубликования,</w:t>
      </w:r>
      <w:r w:rsidRPr="005C5156">
        <w:rPr>
          <w:sz w:val="28"/>
          <w:szCs w:val="28"/>
        </w:rPr>
        <w:t xml:space="preserve"> за исключением раздела </w:t>
      </w:r>
      <w:r w:rsidR="0067371B" w:rsidRPr="005C5156">
        <w:rPr>
          <w:sz w:val="28"/>
          <w:szCs w:val="28"/>
        </w:rPr>
        <w:t>6</w:t>
      </w:r>
      <w:r w:rsidRPr="005C5156">
        <w:rPr>
          <w:sz w:val="28"/>
          <w:szCs w:val="28"/>
        </w:rPr>
        <w:t xml:space="preserve"> </w:t>
      </w:r>
      <w:r w:rsidRPr="005C5156">
        <w:rPr>
          <w:bCs/>
          <w:kern w:val="2"/>
          <w:sz w:val="28"/>
          <w:szCs w:val="28"/>
        </w:rPr>
        <w:t xml:space="preserve">Положения о муниципальном </w:t>
      </w:r>
      <w:r w:rsidR="0067371B" w:rsidRPr="005C5156">
        <w:rPr>
          <w:bCs/>
          <w:kern w:val="2"/>
          <w:sz w:val="28"/>
          <w:szCs w:val="28"/>
        </w:rPr>
        <w:t>земельном</w:t>
      </w:r>
      <w:r w:rsidRPr="005C5156">
        <w:rPr>
          <w:bCs/>
          <w:kern w:val="2"/>
          <w:sz w:val="28"/>
          <w:szCs w:val="28"/>
        </w:rPr>
        <w:t xml:space="preserve"> контроле в</w:t>
      </w:r>
      <w:r w:rsidR="004650B6">
        <w:rPr>
          <w:bCs/>
          <w:kern w:val="2"/>
          <w:sz w:val="28"/>
          <w:szCs w:val="28"/>
        </w:rPr>
        <w:t xml:space="preserve"> Лукиновском </w:t>
      </w:r>
      <w:r w:rsidRPr="005C5156">
        <w:rPr>
          <w:bCs/>
          <w:kern w:val="2"/>
          <w:sz w:val="28"/>
          <w:szCs w:val="28"/>
        </w:rPr>
        <w:t xml:space="preserve"> муниципальном образовании</w:t>
      </w:r>
      <w:r w:rsidRPr="005C5156">
        <w:rPr>
          <w:sz w:val="28"/>
          <w:szCs w:val="28"/>
        </w:rPr>
        <w:t>, который вступает в силу с 1 марта 2022 года.</w:t>
      </w:r>
    </w:p>
    <w:p w:rsidR="003D1738" w:rsidRPr="005C5156" w:rsidRDefault="003D1738" w:rsidP="009E0892">
      <w:pPr>
        <w:suppressAutoHyphens/>
        <w:autoSpaceDE w:val="0"/>
        <w:autoSpaceDN w:val="0"/>
        <w:adjustRightInd w:val="0"/>
        <w:ind w:firstLine="709"/>
        <w:contextualSpacing/>
        <w:jc w:val="both"/>
        <w:rPr>
          <w:kern w:val="2"/>
          <w:sz w:val="28"/>
          <w:szCs w:val="28"/>
        </w:rPr>
      </w:pPr>
    </w:p>
    <w:tbl>
      <w:tblPr>
        <w:tblW w:w="0" w:type="auto"/>
        <w:tblLook w:val="04A0"/>
      </w:tblPr>
      <w:tblGrid>
        <w:gridCol w:w="4390"/>
        <w:gridCol w:w="4955"/>
      </w:tblGrid>
      <w:tr w:rsidR="005C5156" w:rsidRPr="005C5156" w:rsidTr="00482FAF">
        <w:tc>
          <w:tcPr>
            <w:tcW w:w="4390" w:type="dxa"/>
            <w:shd w:val="clear" w:color="auto" w:fill="auto"/>
          </w:tcPr>
          <w:p w:rsidR="003D1738" w:rsidRPr="005C5156" w:rsidRDefault="003D1738" w:rsidP="009E0892">
            <w:pPr>
              <w:suppressAutoHyphens/>
              <w:autoSpaceDE w:val="0"/>
              <w:autoSpaceDN w:val="0"/>
              <w:adjustRightInd w:val="0"/>
              <w:ind w:firstLine="709"/>
              <w:contextualSpacing/>
              <w:jc w:val="both"/>
              <w:rPr>
                <w:rFonts w:eastAsia="Calibri"/>
                <w:kern w:val="2"/>
                <w:sz w:val="28"/>
                <w:szCs w:val="28"/>
              </w:rPr>
            </w:pPr>
          </w:p>
        </w:tc>
        <w:tc>
          <w:tcPr>
            <w:tcW w:w="4955" w:type="dxa"/>
            <w:shd w:val="clear" w:color="auto" w:fill="auto"/>
          </w:tcPr>
          <w:p w:rsidR="003D1738" w:rsidRPr="005C5156" w:rsidRDefault="003D1738" w:rsidP="00A21832">
            <w:pPr>
              <w:suppressAutoHyphens/>
              <w:autoSpaceDE w:val="0"/>
              <w:autoSpaceDN w:val="0"/>
              <w:adjustRightInd w:val="0"/>
              <w:contextualSpacing/>
              <w:jc w:val="both"/>
              <w:rPr>
                <w:rFonts w:eastAsia="Calibri"/>
                <w:kern w:val="2"/>
                <w:sz w:val="28"/>
                <w:szCs w:val="28"/>
              </w:rPr>
            </w:pPr>
            <w:r w:rsidRPr="005C5156">
              <w:rPr>
                <w:kern w:val="2"/>
                <w:sz w:val="28"/>
                <w:szCs w:val="28"/>
              </w:rPr>
              <w:t>Председатель</w:t>
            </w:r>
            <w:r w:rsidR="001A0A00">
              <w:rPr>
                <w:kern w:val="2"/>
                <w:sz w:val="28"/>
                <w:szCs w:val="28"/>
              </w:rPr>
              <w:t xml:space="preserve"> Думы Лукиновского муниципального образования</w:t>
            </w:r>
            <w:r w:rsidR="000D04C6">
              <w:rPr>
                <w:kern w:val="2"/>
                <w:sz w:val="28"/>
                <w:szCs w:val="28"/>
              </w:rPr>
              <w:t xml:space="preserve"> Е.Ю.Дикопольцев</w:t>
            </w:r>
            <w:r w:rsidR="001A0A00">
              <w:rPr>
                <w:kern w:val="2"/>
                <w:sz w:val="28"/>
                <w:szCs w:val="28"/>
              </w:rPr>
              <w:t xml:space="preserve"> </w:t>
            </w:r>
          </w:p>
        </w:tc>
      </w:tr>
      <w:tr w:rsidR="005C5156" w:rsidRPr="005C5156" w:rsidTr="00482FAF">
        <w:tc>
          <w:tcPr>
            <w:tcW w:w="4390" w:type="dxa"/>
            <w:shd w:val="clear" w:color="auto" w:fill="auto"/>
          </w:tcPr>
          <w:p w:rsidR="003D1738" w:rsidRPr="005C5156" w:rsidRDefault="003D1738" w:rsidP="009E0892">
            <w:pPr>
              <w:suppressAutoHyphens/>
              <w:autoSpaceDE w:val="0"/>
              <w:autoSpaceDN w:val="0"/>
              <w:adjustRightInd w:val="0"/>
              <w:ind w:firstLine="709"/>
              <w:contextualSpacing/>
              <w:jc w:val="both"/>
              <w:rPr>
                <w:rFonts w:eastAsia="Calibri"/>
                <w:kern w:val="2"/>
                <w:sz w:val="28"/>
                <w:szCs w:val="28"/>
              </w:rPr>
            </w:pPr>
          </w:p>
        </w:tc>
        <w:tc>
          <w:tcPr>
            <w:tcW w:w="4955" w:type="dxa"/>
            <w:shd w:val="clear" w:color="auto" w:fill="auto"/>
          </w:tcPr>
          <w:p w:rsidR="003D1738" w:rsidRPr="005C5156" w:rsidRDefault="003D1738" w:rsidP="009E0892">
            <w:pPr>
              <w:suppressAutoHyphens/>
              <w:jc w:val="both"/>
              <w:rPr>
                <w:kern w:val="2"/>
                <w:sz w:val="28"/>
                <w:szCs w:val="28"/>
              </w:rPr>
            </w:pPr>
          </w:p>
          <w:p w:rsidR="003D1738" w:rsidRPr="005C5156" w:rsidRDefault="003D1738" w:rsidP="00A21832">
            <w:pPr>
              <w:suppressAutoHyphens/>
              <w:jc w:val="both"/>
              <w:rPr>
                <w:b/>
                <w:bCs/>
                <w:kern w:val="2"/>
                <w:sz w:val="28"/>
                <w:szCs w:val="28"/>
              </w:rPr>
            </w:pPr>
            <w:r w:rsidRPr="005C5156">
              <w:rPr>
                <w:kern w:val="2"/>
                <w:sz w:val="28"/>
                <w:szCs w:val="28"/>
              </w:rPr>
              <w:t xml:space="preserve">Глава </w:t>
            </w:r>
            <w:r w:rsidR="00DB0FEF">
              <w:rPr>
                <w:kern w:val="2"/>
                <w:sz w:val="28"/>
                <w:szCs w:val="28"/>
              </w:rPr>
              <w:t xml:space="preserve">Лукиновского </w:t>
            </w:r>
            <w:r w:rsidRPr="005C5156">
              <w:rPr>
                <w:kern w:val="2"/>
                <w:sz w:val="28"/>
                <w:szCs w:val="28"/>
              </w:rPr>
              <w:t xml:space="preserve">муниципального образования </w:t>
            </w:r>
            <w:r w:rsidR="00DB0FEF">
              <w:rPr>
                <w:i/>
                <w:kern w:val="2"/>
                <w:sz w:val="28"/>
                <w:szCs w:val="28"/>
              </w:rPr>
              <w:t xml:space="preserve">                      Е.Ю.Дикопольцев</w:t>
            </w:r>
          </w:p>
        </w:tc>
      </w:tr>
    </w:tbl>
    <w:p w:rsidR="003D1738" w:rsidRPr="005C5156" w:rsidRDefault="003D1738" w:rsidP="009E0892">
      <w:pPr>
        <w:suppressAutoHyphens/>
        <w:autoSpaceDE w:val="0"/>
        <w:autoSpaceDN w:val="0"/>
        <w:adjustRightInd w:val="0"/>
        <w:rPr>
          <w:kern w:val="2"/>
          <w:sz w:val="28"/>
          <w:szCs w:val="28"/>
          <w:lang w:eastAsia="en-US"/>
        </w:rPr>
        <w:sectPr w:rsidR="003D1738" w:rsidRPr="005C5156" w:rsidSect="00482FAF">
          <w:headerReference w:type="default" r:id="rId8"/>
          <w:footerReference w:type="default" r:id="rId9"/>
          <w:pgSz w:w="11906" w:h="16838"/>
          <w:pgMar w:top="1134" w:right="851" w:bottom="1134" w:left="1701" w:header="709" w:footer="709" w:gutter="0"/>
          <w:pgNumType w:start="1"/>
          <w:cols w:space="708"/>
          <w:titlePg/>
          <w:docGrid w:linePitch="360"/>
        </w:sectPr>
      </w:pPr>
      <w:bookmarkStart w:id="0" w:name="Par50"/>
      <w:bookmarkEnd w:id="0"/>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5C5156" w:rsidRPr="005C5156" w:rsidTr="00482FAF">
        <w:tc>
          <w:tcPr>
            <w:tcW w:w="5070" w:type="dxa"/>
          </w:tcPr>
          <w:p w:rsidR="003D1738" w:rsidRPr="005C5156" w:rsidRDefault="003D1738" w:rsidP="009E0892">
            <w:pPr>
              <w:suppressAutoHyphens/>
              <w:autoSpaceDE w:val="0"/>
              <w:autoSpaceDN w:val="0"/>
              <w:adjustRightInd w:val="0"/>
              <w:rPr>
                <w:kern w:val="2"/>
                <w:sz w:val="28"/>
                <w:szCs w:val="28"/>
                <w:lang w:eastAsia="en-US"/>
              </w:rPr>
            </w:pPr>
          </w:p>
        </w:tc>
        <w:tc>
          <w:tcPr>
            <w:tcW w:w="4500" w:type="dxa"/>
          </w:tcPr>
          <w:p w:rsidR="003D1738" w:rsidRPr="005C5156" w:rsidRDefault="003D1738" w:rsidP="009E0892">
            <w:pPr>
              <w:suppressAutoHyphens/>
              <w:ind w:firstLine="36"/>
              <w:rPr>
                <w:kern w:val="2"/>
                <w:sz w:val="28"/>
                <w:szCs w:val="28"/>
                <w:lang w:eastAsia="en-US"/>
              </w:rPr>
            </w:pPr>
            <w:r w:rsidRPr="005C5156">
              <w:rPr>
                <w:kern w:val="2"/>
                <w:sz w:val="28"/>
                <w:szCs w:val="28"/>
              </w:rPr>
              <w:t>УТВЕРЖДЕНО</w:t>
            </w:r>
          </w:p>
          <w:p w:rsidR="003D1738" w:rsidRPr="005C5156" w:rsidRDefault="001F4BF0" w:rsidP="009E0892">
            <w:pPr>
              <w:suppressAutoHyphens/>
              <w:jc w:val="both"/>
              <w:rPr>
                <w:i/>
                <w:kern w:val="2"/>
                <w:sz w:val="28"/>
                <w:szCs w:val="28"/>
              </w:rPr>
            </w:pPr>
            <w:r w:rsidRPr="005C5156">
              <w:rPr>
                <w:kern w:val="2"/>
                <w:sz w:val="28"/>
                <w:szCs w:val="28"/>
              </w:rPr>
              <w:t>Р</w:t>
            </w:r>
            <w:r w:rsidR="003D1738" w:rsidRPr="005C5156">
              <w:rPr>
                <w:kern w:val="2"/>
                <w:sz w:val="28"/>
                <w:szCs w:val="28"/>
              </w:rPr>
              <w:t>ешением</w:t>
            </w:r>
            <w:r>
              <w:rPr>
                <w:kern w:val="2"/>
                <w:sz w:val="28"/>
                <w:szCs w:val="28"/>
              </w:rPr>
              <w:t xml:space="preserve"> Думы Лукиновского</w:t>
            </w:r>
            <w:r w:rsidR="003D1738" w:rsidRPr="005C5156">
              <w:rPr>
                <w:kern w:val="2"/>
                <w:sz w:val="28"/>
                <w:szCs w:val="28"/>
              </w:rPr>
              <w:t xml:space="preserve"> муниципального образования </w:t>
            </w:r>
          </w:p>
          <w:p w:rsidR="003D1738" w:rsidRPr="005C5156" w:rsidRDefault="00914279" w:rsidP="009E0892">
            <w:pPr>
              <w:suppressAutoHyphens/>
              <w:autoSpaceDE w:val="0"/>
              <w:autoSpaceDN w:val="0"/>
              <w:adjustRightInd w:val="0"/>
              <w:rPr>
                <w:kern w:val="2"/>
                <w:sz w:val="28"/>
                <w:szCs w:val="28"/>
                <w:lang w:eastAsia="en-US"/>
              </w:rPr>
            </w:pPr>
            <w:r>
              <w:rPr>
                <w:kern w:val="2"/>
                <w:sz w:val="28"/>
                <w:szCs w:val="28"/>
              </w:rPr>
              <w:t>от «11» января 2022</w:t>
            </w:r>
            <w:r w:rsidR="003D1738" w:rsidRPr="005C5156">
              <w:rPr>
                <w:kern w:val="2"/>
                <w:sz w:val="28"/>
                <w:szCs w:val="28"/>
              </w:rPr>
              <w:t xml:space="preserve"> г. № </w:t>
            </w:r>
            <w:r>
              <w:rPr>
                <w:kern w:val="2"/>
                <w:sz w:val="28"/>
                <w:szCs w:val="28"/>
              </w:rPr>
              <w:t>90</w:t>
            </w:r>
          </w:p>
        </w:tc>
      </w:tr>
    </w:tbl>
    <w:p w:rsidR="003D1738" w:rsidRPr="005C5156" w:rsidRDefault="003D1738" w:rsidP="009E0892">
      <w:pPr>
        <w:shd w:val="clear" w:color="auto" w:fill="FFFFFF"/>
        <w:ind w:firstLine="567"/>
        <w:rPr>
          <w:b/>
          <w:sz w:val="28"/>
          <w:szCs w:val="28"/>
        </w:rPr>
      </w:pPr>
    </w:p>
    <w:p w:rsidR="003D1738" w:rsidRPr="005C5156" w:rsidRDefault="003D1738" w:rsidP="009E0892">
      <w:pPr>
        <w:rPr>
          <w:b/>
          <w:sz w:val="28"/>
          <w:szCs w:val="28"/>
        </w:rPr>
      </w:pPr>
    </w:p>
    <w:p w:rsidR="003D1738" w:rsidRPr="005C5156" w:rsidRDefault="003D1738" w:rsidP="009E0892">
      <w:pPr>
        <w:ind w:firstLine="567"/>
        <w:jc w:val="right"/>
        <w:rPr>
          <w:sz w:val="28"/>
          <w:szCs w:val="28"/>
        </w:rPr>
      </w:pPr>
    </w:p>
    <w:p w:rsidR="003D1738" w:rsidRPr="005C5156" w:rsidRDefault="003D1738" w:rsidP="009E0892">
      <w:pPr>
        <w:jc w:val="center"/>
        <w:rPr>
          <w:b/>
          <w:bCs/>
          <w:sz w:val="28"/>
          <w:szCs w:val="28"/>
        </w:rPr>
      </w:pPr>
      <w:r w:rsidRPr="005C5156">
        <w:rPr>
          <w:b/>
          <w:bCs/>
          <w:sz w:val="28"/>
          <w:szCs w:val="28"/>
        </w:rPr>
        <w:t>Положение</w:t>
      </w:r>
    </w:p>
    <w:p w:rsidR="00F27681" w:rsidRPr="005C5156" w:rsidRDefault="003D1738" w:rsidP="009E0892">
      <w:pPr>
        <w:jc w:val="center"/>
        <w:rPr>
          <w:b/>
          <w:bCs/>
          <w:sz w:val="28"/>
          <w:szCs w:val="28"/>
        </w:rPr>
      </w:pPr>
      <w:r w:rsidRPr="005C5156">
        <w:rPr>
          <w:b/>
          <w:bCs/>
          <w:sz w:val="28"/>
          <w:szCs w:val="28"/>
        </w:rPr>
        <w:t xml:space="preserve">о муниципальном </w:t>
      </w:r>
      <w:r w:rsidR="009E0892" w:rsidRPr="005C5156">
        <w:rPr>
          <w:b/>
          <w:bCs/>
          <w:sz w:val="28"/>
          <w:szCs w:val="28"/>
        </w:rPr>
        <w:t xml:space="preserve">земельном </w:t>
      </w:r>
      <w:r w:rsidRPr="005C5156">
        <w:rPr>
          <w:b/>
          <w:bCs/>
          <w:sz w:val="28"/>
          <w:szCs w:val="28"/>
        </w:rPr>
        <w:t>контроле в</w:t>
      </w:r>
      <w:r w:rsidR="00C67838">
        <w:rPr>
          <w:b/>
          <w:bCs/>
          <w:sz w:val="28"/>
          <w:szCs w:val="28"/>
        </w:rPr>
        <w:t xml:space="preserve"> Лукиновском</w:t>
      </w:r>
    </w:p>
    <w:p w:rsidR="003D1738" w:rsidRPr="00C67838" w:rsidRDefault="003D1738" w:rsidP="00C67838">
      <w:pPr>
        <w:jc w:val="center"/>
        <w:rPr>
          <w:b/>
          <w:bCs/>
          <w:i/>
          <w:sz w:val="28"/>
          <w:szCs w:val="28"/>
        </w:rPr>
      </w:pPr>
      <w:r w:rsidRPr="005C5156">
        <w:rPr>
          <w:b/>
          <w:bCs/>
          <w:sz w:val="28"/>
          <w:szCs w:val="28"/>
        </w:rPr>
        <w:t xml:space="preserve">муниципальном образовании </w:t>
      </w:r>
    </w:p>
    <w:p w:rsidR="00755710" w:rsidRPr="005C5156" w:rsidRDefault="00755710" w:rsidP="009E0892">
      <w:pPr>
        <w:ind w:firstLine="567"/>
        <w:jc w:val="right"/>
        <w:rPr>
          <w:sz w:val="17"/>
          <w:szCs w:val="17"/>
        </w:rPr>
      </w:pPr>
    </w:p>
    <w:p w:rsidR="00755710" w:rsidRPr="005C5156" w:rsidRDefault="00755710" w:rsidP="009E0892">
      <w:pPr>
        <w:ind w:firstLine="567"/>
        <w:jc w:val="right"/>
        <w:rPr>
          <w:sz w:val="17"/>
          <w:szCs w:val="17"/>
        </w:rPr>
      </w:pPr>
    </w:p>
    <w:p w:rsidR="00755710" w:rsidRPr="005C5156" w:rsidRDefault="00957296"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1. Общие положения</w:t>
      </w:r>
    </w:p>
    <w:p w:rsidR="00957296" w:rsidRPr="005C5156" w:rsidRDefault="00957296" w:rsidP="009E0892">
      <w:pPr>
        <w:pStyle w:val="ConsPlusNormal"/>
        <w:ind w:firstLine="0"/>
        <w:jc w:val="center"/>
        <w:rPr>
          <w:rFonts w:ascii="Times New Roman" w:hAnsi="Times New Roman" w:cs="Times New Roman"/>
          <w:b/>
          <w:bCs/>
          <w:sz w:val="28"/>
          <w:szCs w:val="28"/>
        </w:rPr>
      </w:pPr>
    </w:p>
    <w:p w:rsidR="009E0892"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1.1. Настоящее Положение устанавливает порядок осуществления муниципального земельного контроля в границах</w:t>
      </w:r>
      <w:r w:rsidR="009E0892" w:rsidRPr="005C5156">
        <w:rPr>
          <w:rFonts w:ascii="Times New Roman" w:hAnsi="Times New Roman" w:cs="Times New Roman"/>
          <w:sz w:val="28"/>
          <w:szCs w:val="28"/>
        </w:rPr>
        <w:t xml:space="preserve"> </w:t>
      </w:r>
      <w:r w:rsidR="004E24D9">
        <w:rPr>
          <w:rFonts w:ascii="Times New Roman" w:hAnsi="Times New Roman" w:cs="Times New Roman"/>
          <w:sz w:val="28"/>
          <w:szCs w:val="28"/>
        </w:rPr>
        <w:t xml:space="preserve">Лукиновского </w:t>
      </w:r>
      <w:r w:rsidR="009E0892" w:rsidRPr="005C5156">
        <w:rPr>
          <w:rFonts w:ascii="Times New Roman" w:hAnsi="Times New Roman" w:cs="Times New Roman"/>
          <w:sz w:val="28"/>
          <w:szCs w:val="28"/>
        </w:rPr>
        <w:t>муниципального образования</w:t>
      </w:r>
      <w:r w:rsidR="00B47B22">
        <w:rPr>
          <w:rStyle w:val="aff1"/>
          <w:rFonts w:ascii="Times New Roman" w:hAnsi="Times New Roman" w:cs="Times New Roman"/>
          <w:sz w:val="28"/>
          <w:szCs w:val="28"/>
        </w:rPr>
        <w:t xml:space="preserve"> </w:t>
      </w:r>
      <w:r w:rsidR="009E0892" w:rsidRPr="005C5156">
        <w:rPr>
          <w:rFonts w:ascii="Times New Roman" w:hAnsi="Times New Roman" w:cs="Times New Roman"/>
          <w:sz w:val="28"/>
          <w:szCs w:val="28"/>
        </w:rPr>
        <w:t>(далее – муниципальный земельный контроль).</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5C5156" w:rsidRDefault="00755710" w:rsidP="009E0892">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Объектами земельных отношений являются земли, земельные участки или части земельных участков в границах</w:t>
      </w:r>
      <w:r w:rsidR="00957296" w:rsidRPr="005C5156">
        <w:rPr>
          <w:rFonts w:ascii="Times New Roman" w:hAnsi="Times New Roman" w:cs="Times New Roman"/>
          <w:sz w:val="28"/>
          <w:szCs w:val="28"/>
        </w:rPr>
        <w:t xml:space="preserve"> </w:t>
      </w:r>
      <w:r w:rsidR="00F953B8">
        <w:rPr>
          <w:rFonts w:ascii="Times New Roman" w:hAnsi="Times New Roman" w:cs="Times New Roman"/>
          <w:sz w:val="28"/>
          <w:szCs w:val="28"/>
        </w:rPr>
        <w:t xml:space="preserve">Лукиновского </w:t>
      </w:r>
      <w:r w:rsidR="00957296" w:rsidRPr="005C5156">
        <w:rPr>
          <w:rFonts w:ascii="Times New Roman" w:hAnsi="Times New Roman" w:cs="Times New Roman"/>
          <w:sz w:val="28"/>
          <w:szCs w:val="28"/>
        </w:rPr>
        <w:t>муниципального образования</w:t>
      </w:r>
      <w:r w:rsidR="00957296" w:rsidRPr="005C5156">
        <w:rPr>
          <w:rStyle w:val="aff1"/>
          <w:rFonts w:ascii="Times New Roman" w:hAnsi="Times New Roman" w:cs="Times New Roman"/>
          <w:sz w:val="28"/>
          <w:szCs w:val="28"/>
        </w:rPr>
        <w:footnoteReference w:id="1"/>
      </w:r>
      <w:r w:rsidR="00957296" w:rsidRPr="005C5156">
        <w:rPr>
          <w:rFonts w:ascii="Times New Roman" w:hAnsi="Times New Roman" w:cs="Times New Roman"/>
          <w:i/>
          <w:sz w:val="28"/>
          <w:szCs w:val="28"/>
        </w:rPr>
        <w:t>.</w:t>
      </w:r>
    </w:p>
    <w:p w:rsidR="00957296" w:rsidRPr="005C5156" w:rsidRDefault="00EC3310" w:rsidP="00957296">
      <w:pPr>
        <w:ind w:firstLine="709"/>
        <w:contextualSpacing/>
        <w:jc w:val="both"/>
        <w:rPr>
          <w:sz w:val="28"/>
          <w:szCs w:val="28"/>
        </w:rPr>
      </w:pPr>
      <w:r w:rsidRPr="005C5156">
        <w:rPr>
          <w:sz w:val="28"/>
          <w:szCs w:val="28"/>
        </w:rPr>
        <w:t>1.</w:t>
      </w:r>
      <w:r w:rsidR="00957296" w:rsidRPr="005C5156">
        <w:rPr>
          <w:sz w:val="28"/>
          <w:szCs w:val="28"/>
        </w:rPr>
        <w:t>3. Муниципальный земельный контроль осуществляется администрацией</w:t>
      </w:r>
      <w:r w:rsidR="00F953B8">
        <w:rPr>
          <w:sz w:val="28"/>
          <w:szCs w:val="28"/>
        </w:rPr>
        <w:t xml:space="preserve"> Лукиновского </w:t>
      </w:r>
      <w:r w:rsidR="00957296" w:rsidRPr="005C5156">
        <w:rPr>
          <w:sz w:val="28"/>
          <w:szCs w:val="28"/>
        </w:rPr>
        <w:t>муниципального образования  (далее – администрация)</w:t>
      </w:r>
      <w:r w:rsidR="00957296" w:rsidRPr="005C5156">
        <w:rPr>
          <w:rStyle w:val="aff1"/>
          <w:sz w:val="28"/>
          <w:szCs w:val="28"/>
        </w:rPr>
        <w:footnoteReference w:id="2"/>
      </w:r>
      <w:r w:rsidR="00957296" w:rsidRPr="005C5156">
        <w:rPr>
          <w:sz w:val="28"/>
          <w:szCs w:val="28"/>
        </w:rPr>
        <w:t>.</w:t>
      </w:r>
    </w:p>
    <w:p w:rsidR="00957296" w:rsidRPr="005C5156" w:rsidRDefault="0059499A" w:rsidP="009E0892">
      <w:pPr>
        <w:ind w:firstLine="709"/>
        <w:contextualSpacing/>
        <w:jc w:val="both"/>
        <w:rPr>
          <w:sz w:val="28"/>
          <w:szCs w:val="28"/>
        </w:rPr>
      </w:pPr>
      <w:r>
        <w:rPr>
          <w:sz w:val="28"/>
          <w:szCs w:val="28"/>
        </w:rPr>
        <w:t>1.4.</w:t>
      </w:r>
      <w:r w:rsidR="00957296" w:rsidRPr="005C5156">
        <w:rPr>
          <w:sz w:val="28"/>
          <w:szCs w:val="28"/>
        </w:rPr>
        <w:t>Должностными лицами администрации, уполномоченными на осуществление муниципального земельного контроля</w:t>
      </w:r>
      <w:r>
        <w:rPr>
          <w:sz w:val="28"/>
          <w:szCs w:val="28"/>
        </w:rPr>
        <w:t>, являют</w:t>
      </w:r>
      <w:r w:rsidR="003000E0">
        <w:rPr>
          <w:sz w:val="28"/>
          <w:szCs w:val="28"/>
        </w:rPr>
        <w:t xml:space="preserve">ся Глава администрации Лукиновского сельского поселения, специалист по использовании земли </w:t>
      </w:r>
      <w:r w:rsidR="00957296" w:rsidRPr="005C5156">
        <w:rPr>
          <w:sz w:val="28"/>
          <w:szCs w:val="28"/>
        </w:rPr>
        <w:t xml:space="preserve"> (далее – должностные лица)</w:t>
      </w:r>
      <w:r w:rsidR="00957296" w:rsidRPr="005C5156">
        <w:rPr>
          <w:i/>
          <w:iCs/>
          <w:sz w:val="28"/>
          <w:szCs w:val="28"/>
        </w:rPr>
        <w:t>.</w:t>
      </w:r>
    </w:p>
    <w:p w:rsidR="00957296" w:rsidRPr="005C5156" w:rsidRDefault="00957296" w:rsidP="00957296">
      <w:pPr>
        <w:ind w:firstLine="709"/>
        <w:contextualSpacing/>
        <w:jc w:val="both"/>
        <w:rPr>
          <w:sz w:val="28"/>
          <w:szCs w:val="28"/>
        </w:rPr>
      </w:pPr>
      <w:r w:rsidRPr="005C5156">
        <w:rPr>
          <w:sz w:val="28"/>
          <w:szCs w:val="28"/>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5C5156" w:rsidRDefault="00957296" w:rsidP="00957296">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 248-ФЗ, Земельного кодекса Российской Федерации,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755710" w:rsidRPr="005C5156" w:rsidRDefault="00755710" w:rsidP="009E0892">
      <w:pPr>
        <w:pStyle w:val="ConsPlusNormal"/>
        <w:ind w:firstLine="709"/>
        <w:jc w:val="both"/>
        <w:rPr>
          <w:rFonts w:ascii="Times New Roman" w:hAnsi="Times New Roman" w:cs="Times New Roman"/>
        </w:rPr>
      </w:pPr>
      <w:bookmarkStart w:id="1" w:name="Par61"/>
      <w:bookmarkEnd w:id="1"/>
      <w:r w:rsidRPr="005C5156">
        <w:rPr>
          <w:rFonts w:ascii="Times New Roman" w:hAnsi="Times New Roman" w:cs="Times New Roman"/>
          <w:sz w:val="28"/>
          <w:szCs w:val="28"/>
        </w:rPr>
        <w:lastRenderedPageBreak/>
        <w:t>1.6. Администрация осуществляет муниципальный земельный контроль за соблюдением: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rsidR="00755710" w:rsidRPr="005C5156" w:rsidRDefault="00755710" w:rsidP="009E0892">
      <w:pPr>
        <w:pStyle w:val="ConsPlusNormal"/>
        <w:ind w:firstLine="0"/>
        <w:jc w:val="center"/>
        <w:rPr>
          <w:rFonts w:ascii="Times New Roman" w:hAnsi="Times New Roman" w:cs="Times New Roman"/>
          <w:sz w:val="28"/>
          <w:szCs w:val="28"/>
        </w:rPr>
      </w:pPr>
    </w:p>
    <w:p w:rsidR="00B367F5" w:rsidRPr="005C5156" w:rsidRDefault="00B367F5"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2. Управление ри</w:t>
      </w:r>
      <w:r w:rsidRPr="005C5156">
        <w:rPr>
          <w:rFonts w:ascii="Times New Roman" w:hAnsi="Times New Roman" w:cs="Times New Roman"/>
          <w:b/>
          <w:bCs/>
          <w:sz w:val="28"/>
          <w:szCs w:val="28"/>
        </w:rPr>
        <w:t>сками причинения вреда (ущерба)</w:t>
      </w:r>
    </w:p>
    <w:p w:rsidR="00B367F5"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w:t>
      </w:r>
      <w:r w:rsidR="00B367F5" w:rsidRPr="005C5156">
        <w:rPr>
          <w:rFonts w:ascii="Times New Roman" w:hAnsi="Times New Roman" w:cs="Times New Roman"/>
          <w:b/>
          <w:bCs/>
          <w:sz w:val="28"/>
          <w:szCs w:val="28"/>
        </w:rPr>
        <w:t>ном ценностям при осуществлении</w:t>
      </w:r>
    </w:p>
    <w:p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r w:rsidR="0097160F" w:rsidRPr="005C5156">
        <w:rPr>
          <w:rStyle w:val="aff1"/>
          <w:rFonts w:ascii="Times New Roman" w:hAnsi="Times New Roman" w:cs="Times New Roman"/>
          <w:b/>
          <w:bCs/>
          <w:sz w:val="28"/>
          <w:szCs w:val="28"/>
        </w:rPr>
        <w:footnoteReference w:id="3"/>
      </w:r>
    </w:p>
    <w:p w:rsidR="00755710" w:rsidRPr="005C5156" w:rsidRDefault="00755710" w:rsidP="009E0892">
      <w:pPr>
        <w:pStyle w:val="ConsPlusNormal"/>
        <w:ind w:firstLine="0"/>
        <w:jc w:val="center"/>
        <w:rPr>
          <w:rFonts w:ascii="Times New Roman" w:hAnsi="Times New Roman" w:cs="Times New Roman"/>
          <w:sz w:val="28"/>
          <w:szCs w:val="28"/>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Pr="005C5156">
          <w:rPr>
            <w:rStyle w:val="a5"/>
            <w:rFonts w:ascii="Times New Roman" w:hAnsi="Times New Roman" w:cs="Times New Roman"/>
            <w:color w:val="auto"/>
            <w:sz w:val="28"/>
            <w:szCs w:val="28"/>
            <w:u w:val="none"/>
          </w:rPr>
          <w:t>законо</w:t>
        </w:r>
      </w:hyperlink>
      <w:r w:rsidRPr="005C5156">
        <w:rPr>
          <w:rFonts w:ascii="Times New Roman" w:hAnsi="Times New Roman" w:cs="Times New Roman"/>
          <w:sz w:val="28"/>
          <w:szCs w:val="28"/>
        </w:rPr>
        <w:t xml:space="preserve">м </w:t>
      </w:r>
      <w:r w:rsidR="006034D8" w:rsidRPr="005C5156">
        <w:rPr>
          <w:rFonts w:ascii="Times New Roman" w:hAnsi="Times New Roman" w:cs="Times New Roman"/>
          <w:sz w:val="28"/>
          <w:szCs w:val="28"/>
        </w:rPr>
        <w:t>№ 248-ФЗ</w:t>
      </w:r>
      <w:r w:rsidRPr="005C5156">
        <w:rPr>
          <w:rFonts w:ascii="Times New Roman" w:hAnsi="Times New Roman" w:cs="Times New Roman"/>
          <w:sz w:val="28"/>
          <w:szCs w:val="28"/>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5C5156">
          <w:rPr>
            <w:rStyle w:val="a5"/>
            <w:rFonts w:ascii="Times New Roman" w:hAnsi="Times New Roman" w:cs="Times New Roman"/>
            <w:color w:val="auto"/>
            <w:sz w:val="28"/>
            <w:szCs w:val="28"/>
            <w:u w:val="none"/>
          </w:rPr>
          <w:t>критериями</w:t>
        </w:r>
      </w:hyperlink>
      <w:r w:rsidRPr="005C5156">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1) сведения, содержащиеся в Едином государственном реестре недвижимости;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иные сведения, содержащиеся в администрации.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5C5156" w:rsidRDefault="00755710" w:rsidP="009E0892">
      <w:pPr>
        <w:ind w:firstLine="709"/>
        <w:jc w:val="both"/>
        <w:rPr>
          <w:sz w:val="28"/>
          <w:szCs w:val="28"/>
        </w:rPr>
      </w:pPr>
      <w:r w:rsidRPr="005C5156">
        <w:rPr>
          <w:sz w:val="28"/>
          <w:szCs w:val="28"/>
        </w:rPr>
        <w:lastRenderedPageBreak/>
        <w:t>Перечни земельных участков с указанием категорий риска размещаются на официальном сайте администрации</w:t>
      </w:r>
      <w:r w:rsidRPr="005C5156">
        <w:rPr>
          <w:rStyle w:val="aff1"/>
          <w:sz w:val="28"/>
          <w:szCs w:val="28"/>
        </w:rPr>
        <w:footnoteReference w:id="4"/>
      </w:r>
      <w:r w:rsidRPr="005C5156">
        <w:rPr>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2.8. Перечни земельных участков содержат следующую информацию: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rsidR="00755710" w:rsidRPr="005C5156" w:rsidRDefault="00755710" w:rsidP="009E0892">
      <w:pPr>
        <w:pStyle w:val="ConsPlusNormal"/>
        <w:ind w:firstLine="709"/>
        <w:jc w:val="both"/>
        <w:rPr>
          <w:rFonts w:ascii="Times New Roman" w:hAnsi="Times New Roman" w:cs="Times New Roman"/>
          <w:b/>
          <w:bCs/>
          <w:sz w:val="28"/>
          <w:szCs w:val="28"/>
        </w:rPr>
      </w:pPr>
    </w:p>
    <w:p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3. Профилактика р</w:t>
      </w:r>
      <w:r w:rsidRPr="005C5156">
        <w:rPr>
          <w:rFonts w:ascii="Times New Roman" w:hAnsi="Times New Roman" w:cs="Times New Roman"/>
          <w:b/>
          <w:bCs/>
          <w:sz w:val="28"/>
          <w:szCs w:val="28"/>
        </w:rPr>
        <w:t>исков причинения вреда (ущерба)</w:t>
      </w:r>
    </w:p>
    <w:p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rsidR="00755710" w:rsidRPr="005C5156" w:rsidRDefault="00755710" w:rsidP="009E0892">
      <w:pPr>
        <w:pStyle w:val="ConsPlusNormal"/>
        <w:ind w:firstLine="0"/>
        <w:jc w:val="center"/>
        <w:rPr>
          <w:rFonts w:ascii="Times New Roman" w:hAnsi="Times New Roman" w:cs="Times New Roman"/>
          <w:b/>
          <w:bCs/>
          <w:sz w:val="28"/>
          <w:szCs w:val="28"/>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F52797">
        <w:rPr>
          <w:rFonts w:ascii="Times New Roman" w:hAnsi="Times New Roman" w:cs="Times New Roman"/>
          <w:sz w:val="28"/>
          <w:szCs w:val="28"/>
        </w:rPr>
        <w:t xml:space="preserve">главе Лукиновского </w:t>
      </w:r>
      <w:r w:rsidR="00B367F5" w:rsidRPr="005C5156">
        <w:rPr>
          <w:rFonts w:ascii="Times New Roman" w:hAnsi="Times New Roman" w:cs="Times New Roman"/>
          <w:sz w:val="28"/>
          <w:szCs w:val="28"/>
        </w:rPr>
        <w:t xml:space="preserve">муниципального образования (далее – Глава) </w:t>
      </w:r>
      <w:r w:rsidRPr="005C5156">
        <w:rPr>
          <w:rFonts w:ascii="Times New Roman" w:hAnsi="Times New Roman" w:cs="Times New Roman"/>
          <w:sz w:val="28"/>
          <w:szCs w:val="28"/>
        </w:rPr>
        <w:t>для принятия решения о проведении контрольных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rsidR="00755710" w:rsidRPr="005C5156" w:rsidRDefault="00A21832"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lastRenderedPageBreak/>
        <w:t>2</w:t>
      </w:r>
      <w:r w:rsidR="00755710" w:rsidRPr="005C5156">
        <w:rPr>
          <w:rFonts w:ascii="Times New Roman" w:hAnsi="Times New Roman" w:cs="Times New Roman"/>
          <w:sz w:val="28"/>
          <w:szCs w:val="28"/>
        </w:rPr>
        <w:t>) консультирование</w:t>
      </w:r>
      <w:r w:rsidR="00755710" w:rsidRPr="005C5156">
        <w:rPr>
          <w:rStyle w:val="aff1"/>
          <w:sz w:val="28"/>
          <w:szCs w:val="28"/>
        </w:rPr>
        <w:footnoteReference w:id="5"/>
      </w:r>
      <w:r w:rsidR="00755710" w:rsidRPr="005C5156">
        <w:rPr>
          <w:rFonts w:ascii="Times New Roman" w:hAnsi="Times New Roman" w:cs="Times New Roman"/>
          <w:sz w:val="28"/>
          <w:szCs w:val="28"/>
        </w:rPr>
        <w:t>.</w:t>
      </w:r>
    </w:p>
    <w:p w:rsidR="00755710" w:rsidRPr="005C5156" w:rsidRDefault="00755710" w:rsidP="009E0892">
      <w:pPr>
        <w:ind w:firstLine="709"/>
        <w:jc w:val="both"/>
        <w:rPr>
          <w:sz w:val="28"/>
          <w:szCs w:val="28"/>
        </w:rPr>
      </w:pPr>
      <w:r w:rsidRPr="005C5156">
        <w:rPr>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5C5156">
          <w:rPr>
            <w:rStyle w:val="a5"/>
            <w:rFonts w:ascii="Times New Roman" w:hAnsi="Times New Roman" w:cs="Times New Roman"/>
            <w:color w:val="auto"/>
            <w:sz w:val="28"/>
            <w:szCs w:val="28"/>
            <w:u w:val="none"/>
          </w:rPr>
          <w:t>частью 3 статьи 46</w:t>
        </w:r>
      </w:hyperlink>
      <w:r w:rsidRPr="005C5156">
        <w:rPr>
          <w:rFonts w:ascii="Times New Roman" w:hAnsi="Times New Roman" w:cs="Times New Roman"/>
          <w:sz w:val="28"/>
          <w:szCs w:val="28"/>
        </w:rPr>
        <w:t xml:space="preserve"> Федерального закона № 248-ФЗ.</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DE3D28">
        <w:rPr>
          <w:rFonts w:ascii="Times New Roman" w:hAnsi="Times New Roman" w:cs="Times New Roman"/>
          <w:sz w:val="28"/>
          <w:szCs w:val="28"/>
        </w:rPr>
        <w:t xml:space="preserve">Лукиновского </w:t>
      </w:r>
      <w:r w:rsidR="00482FAF" w:rsidRPr="005C5156">
        <w:rPr>
          <w:rFonts w:ascii="Times New Roman" w:hAnsi="Times New Roman" w:cs="Times New Roman"/>
          <w:sz w:val="28"/>
          <w:szCs w:val="28"/>
        </w:rPr>
        <w:t xml:space="preserve">муниципального образования </w:t>
      </w:r>
      <w:r w:rsidR="00482FAF" w:rsidRPr="005C5156">
        <w:rPr>
          <w:rFonts w:ascii="Times New Roman" w:hAnsi="Times New Roman" w:cs="Times New Roman"/>
          <w:i/>
          <w:sz w:val="28"/>
          <w:szCs w:val="28"/>
        </w:rPr>
        <w:t xml:space="preserve">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w:t>
      </w:r>
      <w:r w:rsidR="00A21832" w:rsidRPr="005C5156">
        <w:rPr>
          <w:rFonts w:ascii="Times New Roman" w:hAnsi="Times New Roman" w:cs="Times New Roman"/>
          <w:sz w:val="28"/>
          <w:szCs w:val="28"/>
        </w:rPr>
        <w:t>7</w:t>
      </w:r>
      <w:r w:rsidRPr="005C5156">
        <w:rPr>
          <w:rFonts w:ascii="Times New Roman" w:hAnsi="Times New Roman" w:cs="Times New Roman"/>
          <w:sz w:val="28"/>
          <w:szCs w:val="28"/>
        </w:rPr>
        <w:t>. Консультирование контролируемых лиц ос</w:t>
      </w:r>
      <w:r w:rsidR="008509C1" w:rsidRPr="005C5156">
        <w:rPr>
          <w:rFonts w:ascii="Times New Roman" w:hAnsi="Times New Roman" w:cs="Times New Roman"/>
          <w:sz w:val="28"/>
          <w:szCs w:val="28"/>
        </w:rPr>
        <w:t>уществляется должностным лицом</w:t>
      </w:r>
      <w:r w:rsidRPr="005C5156">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w:t>
      </w:r>
      <w:r w:rsidR="00B367F5" w:rsidRPr="005C5156">
        <w:rPr>
          <w:rFonts w:ascii="Times New Roman" w:hAnsi="Times New Roman" w:cs="Times New Roman"/>
          <w:sz w:val="28"/>
          <w:szCs w:val="28"/>
        </w:rPr>
        <w:t>ичный прием граждан проводится Г</w:t>
      </w:r>
      <w:r w:rsidRPr="005C5156">
        <w:rPr>
          <w:rFonts w:ascii="Times New Roman" w:hAnsi="Times New Roman" w:cs="Times New Roman"/>
          <w:sz w:val="28"/>
          <w:szCs w:val="28"/>
        </w:rPr>
        <w:t>лавой и (или) должнос</w:t>
      </w:r>
      <w:r w:rsidR="008509C1" w:rsidRPr="005C5156">
        <w:rPr>
          <w:rFonts w:ascii="Times New Roman" w:hAnsi="Times New Roman" w:cs="Times New Roman"/>
          <w:sz w:val="28"/>
          <w:szCs w:val="28"/>
        </w:rPr>
        <w:t>тным лицом</w:t>
      </w:r>
      <w:r w:rsidRPr="005C5156">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w:t>
      </w:r>
      <w:r w:rsidR="008509C1" w:rsidRPr="005C5156">
        <w:rPr>
          <w:rFonts w:ascii="Times New Roman" w:hAnsi="Times New Roman" w:cs="Times New Roman"/>
          <w:sz w:val="28"/>
          <w:szCs w:val="28"/>
        </w:rPr>
        <w:t>й (бездействия) должностных лиц</w:t>
      </w:r>
      <w:r w:rsidRPr="005C5156">
        <w:rPr>
          <w:rFonts w:ascii="Times New Roman" w:hAnsi="Times New Roman" w:cs="Times New Roman"/>
          <w:sz w:val="28"/>
          <w:szCs w:val="28"/>
        </w:rPr>
        <w:t>;</w:t>
      </w:r>
    </w:p>
    <w:p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Default="00DC25A2" w:rsidP="00DC25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755710"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rsidR="00DC25A2" w:rsidRPr="00E10CD5" w:rsidRDefault="00DC25A2" w:rsidP="00DC25A2">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rsidR="00DC25A2" w:rsidRPr="00E10CD5" w:rsidRDefault="00E03B45" w:rsidP="00DC25A2">
      <w:pPr>
        <w:pStyle w:val="ConsPlusNormal"/>
        <w:ind w:firstLine="708"/>
        <w:jc w:val="both"/>
        <w:rPr>
          <w:rFonts w:eastAsiaTheme="minorHAnsi"/>
          <w:b/>
          <w:bCs/>
          <w:i/>
          <w:iCs/>
          <w:sz w:val="28"/>
          <w:szCs w:val="28"/>
          <w:lang w:eastAsia="en-US"/>
        </w:rPr>
      </w:pPr>
      <w:r w:rsidRPr="00E10CD5">
        <w:rPr>
          <w:rFonts w:ascii="Times New Roman" w:hAnsi="Times New Roman" w:cs="Times New Roman"/>
          <w:sz w:val="28"/>
          <w:szCs w:val="28"/>
        </w:rPr>
        <w:t xml:space="preserve">3.8. </w:t>
      </w:r>
      <w:r w:rsidR="00755710" w:rsidRPr="00E10CD5">
        <w:rPr>
          <w:rFonts w:ascii="Times New Roman" w:hAnsi="Times New Roman" w:cs="Times New Roman"/>
          <w:sz w:val="28"/>
          <w:szCs w:val="28"/>
        </w:rPr>
        <w:t>Консультирование в письменной форме ос</w:t>
      </w:r>
      <w:r w:rsidR="008509C1" w:rsidRPr="00E10CD5">
        <w:rPr>
          <w:rFonts w:ascii="Times New Roman" w:hAnsi="Times New Roman" w:cs="Times New Roman"/>
          <w:sz w:val="28"/>
          <w:szCs w:val="28"/>
        </w:rPr>
        <w:t>уществляется должностным лицом</w:t>
      </w:r>
      <w:r w:rsidR="00755710" w:rsidRPr="00E10CD5">
        <w:rPr>
          <w:rFonts w:ascii="Times New Roman" w:hAnsi="Times New Roman" w:cs="Times New Roman"/>
          <w:sz w:val="28"/>
          <w:szCs w:val="28"/>
        </w:rPr>
        <w:t xml:space="preserve"> в случа</w:t>
      </w:r>
      <w:r w:rsidR="007325BD" w:rsidRPr="00E10CD5">
        <w:rPr>
          <w:rFonts w:ascii="Times New Roman" w:hAnsi="Times New Roman" w:cs="Times New Roman"/>
          <w:sz w:val="28"/>
          <w:szCs w:val="28"/>
        </w:rPr>
        <w:t xml:space="preserve">е, если </w:t>
      </w:r>
      <w:r w:rsidR="00755710" w:rsidRPr="00E10CD5">
        <w:rPr>
          <w:rFonts w:ascii="Times New Roman" w:hAnsi="Times New Roman" w:cs="Times New Roman"/>
          <w:sz w:val="28"/>
          <w:szCs w:val="28"/>
        </w:rPr>
        <w:t>контролируемым лицом представлен письменный запрос о представлении письменного отве</w:t>
      </w:r>
      <w:r w:rsidR="007325BD" w:rsidRPr="00E10CD5">
        <w:rPr>
          <w:rFonts w:ascii="Times New Roman" w:hAnsi="Times New Roman" w:cs="Times New Roman"/>
          <w:sz w:val="28"/>
          <w:szCs w:val="28"/>
        </w:rPr>
        <w:t xml:space="preserve">та по </w:t>
      </w:r>
      <w:r w:rsidR="00507F47" w:rsidRPr="00E10CD5">
        <w:rPr>
          <w:rFonts w:ascii="Times New Roman" w:hAnsi="Times New Roman" w:cs="Times New Roman"/>
          <w:sz w:val="28"/>
          <w:szCs w:val="28"/>
        </w:rPr>
        <w:t>перечню</w:t>
      </w:r>
      <w:r w:rsidRPr="00E10CD5">
        <w:rPr>
          <w:rFonts w:ascii="Times New Roman" w:hAnsi="Times New Roman" w:cs="Times New Roman"/>
          <w:sz w:val="28"/>
          <w:szCs w:val="28"/>
        </w:rPr>
        <w:t xml:space="preserve"> вопросов, определ</w:t>
      </w:r>
      <w:r w:rsidR="00716AE5" w:rsidRPr="00E10CD5">
        <w:rPr>
          <w:rFonts w:ascii="Times New Roman" w:hAnsi="Times New Roman" w:cs="Times New Roman"/>
          <w:sz w:val="28"/>
          <w:szCs w:val="28"/>
        </w:rPr>
        <w:t>е</w:t>
      </w:r>
      <w:r w:rsidRPr="00E10CD5">
        <w:rPr>
          <w:rFonts w:ascii="Times New Roman" w:hAnsi="Times New Roman" w:cs="Times New Roman"/>
          <w:sz w:val="28"/>
          <w:szCs w:val="28"/>
        </w:rPr>
        <w:t>нных п</w:t>
      </w:r>
      <w:r w:rsidR="00716AE5" w:rsidRPr="00E10CD5">
        <w:rPr>
          <w:rFonts w:ascii="Times New Roman" w:hAnsi="Times New Roman" w:cs="Times New Roman"/>
          <w:sz w:val="28"/>
          <w:szCs w:val="28"/>
        </w:rPr>
        <w:t>унктом</w:t>
      </w:r>
      <w:r w:rsidRPr="00E10CD5">
        <w:rPr>
          <w:rFonts w:ascii="Times New Roman" w:hAnsi="Times New Roman" w:cs="Times New Roman"/>
          <w:sz w:val="28"/>
          <w:szCs w:val="28"/>
        </w:rPr>
        <w:t xml:space="preserve"> 3.7</w:t>
      </w:r>
      <w:r w:rsidR="00507F47" w:rsidRPr="00E10CD5">
        <w:rPr>
          <w:rFonts w:ascii="Times New Roman" w:hAnsi="Times New Roman" w:cs="Times New Roman"/>
          <w:sz w:val="28"/>
          <w:szCs w:val="28"/>
        </w:rPr>
        <w:t xml:space="preserve"> настоящего Положения</w:t>
      </w:r>
      <w:r w:rsidR="007325BD" w:rsidRPr="00E10CD5">
        <w:rPr>
          <w:rFonts w:ascii="Times New Roman" w:hAnsi="Times New Roman" w:cs="Times New Roman"/>
          <w:sz w:val="28"/>
          <w:szCs w:val="28"/>
        </w:rPr>
        <w:t>.</w:t>
      </w:r>
      <w:r w:rsidR="00007400" w:rsidRPr="00E10CD5">
        <w:rPr>
          <w:rFonts w:eastAsiaTheme="minorHAnsi"/>
          <w:b/>
          <w:bCs/>
          <w:i/>
          <w:iCs/>
          <w:sz w:val="28"/>
          <w:szCs w:val="28"/>
          <w:lang w:eastAsia="en-US"/>
        </w:rPr>
        <w:t xml:space="preserve"> </w:t>
      </w:r>
    </w:p>
    <w:p w:rsidR="00007400" w:rsidRPr="00E10CD5" w:rsidRDefault="00007400" w:rsidP="00DC25A2">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w:t>
      </w:r>
      <w:r w:rsidR="00716AE5" w:rsidRPr="00E10CD5">
        <w:rPr>
          <w:rFonts w:eastAsiaTheme="minorHAnsi"/>
          <w:bCs/>
          <w:iCs/>
          <w:sz w:val="28"/>
          <w:szCs w:val="28"/>
          <w:lang w:eastAsia="en-US"/>
        </w:rPr>
        <w:t>«</w:t>
      </w:r>
      <w:r w:rsidRPr="00E10CD5">
        <w:rPr>
          <w:rFonts w:eastAsiaTheme="minorHAnsi"/>
          <w:bCs/>
          <w:iCs/>
          <w:sz w:val="28"/>
          <w:szCs w:val="28"/>
          <w:lang w:eastAsia="en-US"/>
        </w:rPr>
        <w:t>О порядке рассмотрения обращени</w:t>
      </w:r>
      <w:r w:rsidR="00DC25A2" w:rsidRPr="00E10CD5">
        <w:rPr>
          <w:rFonts w:eastAsiaTheme="minorHAnsi"/>
          <w:bCs/>
          <w:iCs/>
          <w:sz w:val="28"/>
          <w:szCs w:val="28"/>
          <w:lang w:eastAsia="en-US"/>
        </w:rPr>
        <w:t>й граждан Российской Федерации</w:t>
      </w:r>
      <w:r w:rsidR="00716AE5" w:rsidRPr="00E10CD5">
        <w:rPr>
          <w:rFonts w:eastAsiaTheme="minorHAnsi"/>
          <w:bCs/>
          <w:iCs/>
          <w:sz w:val="28"/>
          <w:szCs w:val="28"/>
          <w:lang w:eastAsia="en-US"/>
        </w:rPr>
        <w:t>»</w:t>
      </w:r>
      <w:r w:rsidR="00DC25A2" w:rsidRPr="00E10CD5">
        <w:rPr>
          <w:rFonts w:eastAsiaTheme="minorHAnsi"/>
          <w:bCs/>
          <w:iCs/>
          <w:sz w:val="28"/>
          <w:szCs w:val="28"/>
          <w:lang w:eastAsia="en-US"/>
        </w:rPr>
        <w:t xml:space="preserve">. </w:t>
      </w:r>
      <w:r w:rsidRPr="00E10CD5">
        <w:rPr>
          <w:sz w:val="28"/>
          <w:szCs w:val="28"/>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w:t>
      </w:r>
      <w:r w:rsidR="008509C1" w:rsidRPr="005C5156">
        <w:rPr>
          <w:rFonts w:ascii="Times New Roman" w:hAnsi="Times New Roman" w:cs="Times New Roman"/>
          <w:sz w:val="28"/>
          <w:szCs w:val="28"/>
        </w:rPr>
        <w:t>нсультирования должностное лицо</w:t>
      </w:r>
      <w:r w:rsidRPr="005C5156">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w:t>
      </w:r>
      <w:r w:rsidR="008509C1" w:rsidRPr="005C5156">
        <w:rPr>
          <w:rFonts w:ascii="Times New Roman" w:hAnsi="Times New Roman" w:cs="Times New Roman"/>
          <w:sz w:val="28"/>
          <w:szCs w:val="28"/>
        </w:rPr>
        <w:t>шая известной должностному лицу</w:t>
      </w:r>
      <w:r w:rsidRPr="005C5156">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5C5156" w:rsidRDefault="00755710" w:rsidP="009E0892">
      <w:pPr>
        <w:pStyle w:val="ConsPlusNormal"/>
        <w:ind w:firstLine="709"/>
        <w:jc w:val="both"/>
        <w:rPr>
          <w:rFonts w:ascii="Times New Roman" w:hAnsi="Times New Roman" w:cs="Times New Roman"/>
          <w:sz w:val="28"/>
          <w:szCs w:val="28"/>
        </w:rPr>
      </w:pPr>
    </w:p>
    <w:p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4. Осуществление контрольных мероприятий</w:t>
      </w:r>
    </w:p>
    <w:p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rsidR="00755710" w:rsidRPr="005C5156" w:rsidRDefault="00755710" w:rsidP="009E0892">
      <w:pPr>
        <w:pStyle w:val="ConsPlusNormal"/>
        <w:ind w:firstLine="0"/>
        <w:jc w:val="center"/>
        <w:rPr>
          <w:rFonts w:ascii="Times New Roman" w:hAnsi="Times New Roman" w:cs="Times New Roman"/>
          <w:b/>
          <w:bCs/>
          <w:sz w:val="28"/>
          <w:szCs w:val="28"/>
        </w:rPr>
      </w:pPr>
    </w:p>
    <w:p w:rsidR="00A21832" w:rsidRPr="005C5156" w:rsidRDefault="00D80506" w:rsidP="00A2183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w:t>
      </w:r>
      <w:r w:rsidR="008C617B" w:rsidRPr="005C5156">
        <w:rPr>
          <w:rFonts w:ascii="Times New Roman" w:hAnsi="Times New Roman" w:cs="Times New Roman"/>
          <w:sz w:val="28"/>
          <w:szCs w:val="28"/>
        </w:rPr>
        <w:t>.1.</w:t>
      </w:r>
      <w:r w:rsidR="00A21832" w:rsidRPr="005C5156">
        <w:rPr>
          <w:rFonts w:ascii="Times New Roman" w:hAnsi="Times New Roman" w:cs="Times New Roman"/>
          <w:sz w:val="28"/>
          <w:szCs w:val="28"/>
        </w:rPr>
        <w:t xml:space="preserve"> При осуществлении муниципального </w:t>
      </w:r>
      <w:r w:rsidR="005C5156" w:rsidRPr="005C5156">
        <w:rPr>
          <w:rFonts w:ascii="Times New Roman" w:hAnsi="Times New Roman" w:cs="Times New Roman"/>
          <w:sz w:val="28"/>
          <w:szCs w:val="28"/>
        </w:rPr>
        <w:t>земельного</w:t>
      </w:r>
      <w:r w:rsidR="00A21832" w:rsidRPr="005C5156">
        <w:rPr>
          <w:rFonts w:ascii="Times New Roman" w:hAnsi="Times New Roman" w:cs="Times New Roman"/>
          <w:sz w:val="28"/>
          <w:szCs w:val="28"/>
        </w:rPr>
        <w:t xml:space="preserve"> контроля в отношении контролируемого лица администрацией могут п</w:t>
      </w:r>
      <w:r w:rsidR="00A735F7">
        <w:rPr>
          <w:rFonts w:ascii="Times New Roman" w:hAnsi="Times New Roman" w:cs="Times New Roman"/>
          <w:sz w:val="28"/>
          <w:szCs w:val="28"/>
        </w:rPr>
        <w:t xml:space="preserve">роводиться следующие </w:t>
      </w:r>
      <w:r w:rsidR="00A21832" w:rsidRPr="005C5156">
        <w:rPr>
          <w:rFonts w:ascii="Times New Roman" w:hAnsi="Times New Roman" w:cs="Times New Roman"/>
          <w:sz w:val="28"/>
          <w:szCs w:val="28"/>
        </w:rPr>
        <w:t xml:space="preserve"> контрольные мероприятия: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5C5156">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xml:space="preserve">. </w:t>
      </w:r>
      <w:r w:rsidR="008C617B"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w:t>
      </w:r>
      <w:r w:rsidR="008C617B" w:rsidRPr="005C5156">
        <w:rPr>
          <w:rFonts w:ascii="Times New Roman" w:hAnsi="Times New Roman" w:cs="Times New Roman"/>
          <w:sz w:val="28"/>
          <w:szCs w:val="28"/>
        </w:rPr>
        <w:t>бования документов, экспертизы). Срок проведения документарной проверки не может превышать десять рабочих дней;</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w:t>
      </w:r>
      <w:r w:rsidR="008C617B" w:rsidRPr="005C5156">
        <w:rPr>
          <w:rFonts w:ascii="Times New Roman" w:hAnsi="Times New Roman" w:cs="Times New Roman"/>
          <w:sz w:val="28"/>
          <w:szCs w:val="28"/>
        </w:rPr>
        <w:lastRenderedPageBreak/>
        <w:t>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5C5156" w:rsidRDefault="00755710" w:rsidP="009E0892">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8C617B" w:rsidRPr="005C5156">
        <w:rPr>
          <w:rFonts w:ascii="Times New Roman" w:hAnsi="Times New Roman" w:cs="Times New Roman"/>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4.3</w:t>
      </w:r>
      <w:r w:rsidR="00755710"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наблюдение за соблюдением обязательных требований;</w:t>
      </w:r>
    </w:p>
    <w:p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rsidR="00A735F7" w:rsidRPr="005C5156" w:rsidRDefault="00A735F7" w:rsidP="00A735F7">
      <w:pPr>
        <w:pStyle w:val="ConsPlusNormal"/>
        <w:ind w:firstLine="709"/>
        <w:jc w:val="both"/>
        <w:rPr>
          <w:rFonts w:ascii="Times New Roman" w:hAnsi="Times New Roman" w:cs="Times New Roman"/>
        </w:rPr>
      </w:pPr>
      <w:r>
        <w:rPr>
          <w:rFonts w:ascii="Times New Roman" w:hAnsi="Times New Roman" w:cs="Times New Roman"/>
          <w:sz w:val="28"/>
          <w:szCs w:val="28"/>
        </w:rPr>
        <w:lastRenderedPageBreak/>
        <w:t>4.4</w:t>
      </w:r>
      <w:r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75C18" w:rsidRPr="005C5156" w:rsidRDefault="00A735F7" w:rsidP="00275C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755710" w:rsidRPr="005C5156">
        <w:rPr>
          <w:rFonts w:ascii="Times New Roman" w:hAnsi="Times New Roman" w:cs="Times New Roman"/>
          <w:sz w:val="28"/>
          <w:szCs w:val="28"/>
        </w:rPr>
        <w:t xml:space="preserve">. </w:t>
      </w:r>
      <w:r w:rsidR="00275C18" w:rsidRPr="005C5156">
        <w:rPr>
          <w:rFonts w:ascii="Times New Roman" w:hAnsi="Times New Roman" w:cs="Times New Roman"/>
          <w:sz w:val="28"/>
          <w:szCs w:val="28"/>
        </w:rPr>
        <w:t>Ко</w:t>
      </w:r>
      <w:r w:rsidR="00755710" w:rsidRPr="005C5156">
        <w:rPr>
          <w:rFonts w:ascii="Times New Roman" w:hAnsi="Times New Roman" w:cs="Times New Roman"/>
          <w:sz w:val="28"/>
          <w:szCs w:val="28"/>
        </w:rPr>
        <w:t>нтрольны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мероприяти</w:t>
      </w:r>
      <w:r w:rsidR="00C14044" w:rsidRPr="005C5156">
        <w:rPr>
          <w:rFonts w:ascii="Times New Roman" w:hAnsi="Times New Roman" w:cs="Times New Roman"/>
          <w:sz w:val="28"/>
          <w:szCs w:val="28"/>
        </w:rPr>
        <w:t>я</w:t>
      </w:r>
      <w:r w:rsidR="00755710" w:rsidRPr="005C5156">
        <w:rPr>
          <w:rFonts w:ascii="Times New Roman" w:hAnsi="Times New Roman" w:cs="Times New Roman"/>
          <w:sz w:val="28"/>
          <w:szCs w:val="28"/>
        </w:rPr>
        <w:t>, проводимы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с взаимодействием с контролируемыми лицами, </w:t>
      </w:r>
      <w:r w:rsidR="00275C18" w:rsidRPr="005C5156">
        <w:rPr>
          <w:rFonts w:ascii="Times New Roman" w:hAnsi="Times New Roman" w:cs="Times New Roman"/>
          <w:sz w:val="28"/>
          <w:szCs w:val="28"/>
        </w:rPr>
        <w:t>осуществляются по основаниям, предусмотренным пунктами 1 – 5 части 1 статьи 57 Федерального закона № 248.</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4.6</w:t>
      </w:r>
      <w:r w:rsidR="00755710"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4.7</w:t>
      </w:r>
      <w:r w:rsidR="00755710"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4.8</w:t>
      </w:r>
      <w:r w:rsidR="00755710" w:rsidRPr="005C5156">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55710" w:rsidRPr="005C5156" w:rsidRDefault="00A735F7" w:rsidP="009E0892">
      <w:pPr>
        <w:pStyle w:val="ConsPlusNormal"/>
        <w:ind w:firstLine="709"/>
        <w:jc w:val="both"/>
        <w:rPr>
          <w:rFonts w:ascii="Times New Roman" w:hAnsi="Times New Roman" w:cs="Times New Roman"/>
          <w:i/>
          <w:iCs/>
          <w:sz w:val="24"/>
          <w:szCs w:val="24"/>
        </w:rPr>
      </w:pPr>
      <w:r>
        <w:rPr>
          <w:rFonts w:ascii="Times New Roman" w:hAnsi="Times New Roman" w:cs="Times New Roman"/>
          <w:sz w:val="28"/>
          <w:szCs w:val="28"/>
        </w:rPr>
        <w:t>4.9</w:t>
      </w:r>
      <w:r w:rsidR="00755710" w:rsidRPr="005C5156">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5C5156">
        <w:rPr>
          <w:rFonts w:ascii="Times New Roman" w:hAnsi="Times New Roman" w:cs="Times New Roman"/>
          <w:sz w:val="28"/>
          <w:szCs w:val="28"/>
        </w:rPr>
        <w:t>Г</w:t>
      </w:r>
      <w:r w:rsidR="00755710" w:rsidRPr="005C5156">
        <w:rPr>
          <w:rFonts w:ascii="Times New Roman" w:hAnsi="Times New Roman" w:cs="Times New Roman"/>
          <w:sz w:val="28"/>
          <w:szCs w:val="28"/>
        </w:rPr>
        <w:t>лавы</w:t>
      </w:r>
      <w:r w:rsidR="00755710" w:rsidRPr="005C5156">
        <w:rPr>
          <w:rFonts w:ascii="Times New Roman" w:hAnsi="Times New Roman" w:cs="Times New Roman"/>
          <w:i/>
          <w:iCs/>
          <w:sz w:val="28"/>
          <w:szCs w:val="28"/>
        </w:rPr>
        <w:t xml:space="preserve">, </w:t>
      </w:r>
      <w:r w:rsidR="00755710"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755710" w:rsidRPr="005C5156">
        <w:rPr>
          <w:rFonts w:ascii="Times New Roman" w:hAnsi="Times New Roman" w:cs="Times New Roman"/>
          <w:sz w:val="28"/>
          <w:szCs w:val="28"/>
        </w:rPr>
        <w:t xml:space="preserve"> Федеральным </w:t>
      </w:r>
      <w:hyperlink r:id="rId14"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4.10</w:t>
      </w:r>
      <w:r w:rsidR="00755710" w:rsidRPr="005C5156">
        <w:rPr>
          <w:rFonts w:ascii="Times New Roman" w:hAnsi="Times New Roman" w:cs="Times New Roman"/>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5"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rsidR="00755710" w:rsidRPr="005C5156" w:rsidRDefault="00A735F7" w:rsidP="009E0892">
      <w:pPr>
        <w:ind w:firstLine="709"/>
        <w:jc w:val="both"/>
        <w:rPr>
          <w:sz w:val="28"/>
          <w:szCs w:val="28"/>
        </w:rPr>
      </w:pPr>
      <w:r>
        <w:rPr>
          <w:sz w:val="28"/>
          <w:szCs w:val="28"/>
        </w:rPr>
        <w:t>4.11</w:t>
      </w:r>
      <w:r w:rsidR="00755710"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5C5156">
        <w:rPr>
          <w:sz w:val="28"/>
          <w:szCs w:val="28"/>
          <w:shd w:val="clear" w:color="auto" w:fill="FFFFFF"/>
        </w:rPr>
        <w:t>распоряжением Правительства Российской Федерации от 19</w:t>
      </w:r>
      <w:r w:rsidR="00482FAF" w:rsidRPr="005C5156">
        <w:rPr>
          <w:sz w:val="28"/>
          <w:szCs w:val="28"/>
          <w:shd w:val="clear" w:color="auto" w:fill="FFFFFF"/>
        </w:rPr>
        <w:t xml:space="preserve"> апреля </w:t>
      </w:r>
      <w:r w:rsidR="00755710" w:rsidRPr="005C5156">
        <w:rPr>
          <w:sz w:val="28"/>
          <w:szCs w:val="28"/>
          <w:shd w:val="clear" w:color="auto" w:fill="FFFFFF"/>
        </w:rPr>
        <w:t xml:space="preserve">2016 </w:t>
      </w:r>
      <w:r w:rsidR="00482FAF" w:rsidRPr="005C5156">
        <w:rPr>
          <w:sz w:val="28"/>
          <w:szCs w:val="28"/>
          <w:shd w:val="clear" w:color="auto" w:fill="FFFFFF"/>
        </w:rPr>
        <w:t>года №</w:t>
      </w:r>
      <w:r w:rsidR="00755710" w:rsidRPr="005C5156">
        <w:rPr>
          <w:sz w:val="28"/>
          <w:szCs w:val="28"/>
          <w:shd w:val="clear" w:color="auto" w:fill="FFFFFF"/>
        </w:rPr>
        <w:t xml:space="preserve"> 724-р перечнем</w:t>
      </w:r>
      <w:r w:rsidR="00755710" w:rsidRPr="005C5156">
        <w:rPr>
          <w:sz w:val="28"/>
          <w:szCs w:val="28"/>
        </w:rPr>
        <w:br/>
      </w:r>
      <w:r w:rsidR="00755710"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5C5156">
        <w:rPr>
          <w:sz w:val="28"/>
          <w:szCs w:val="28"/>
        </w:rPr>
        <w:t xml:space="preserve"> </w:t>
      </w:r>
      <w:hyperlink r:id="rId16" w:history="1">
        <w:r w:rsidR="00755710" w:rsidRPr="005C5156">
          <w:rPr>
            <w:rStyle w:val="a5"/>
            <w:color w:val="auto"/>
            <w:sz w:val="28"/>
            <w:szCs w:val="28"/>
            <w:u w:val="none"/>
          </w:rPr>
          <w:t>Правилами</w:t>
        </w:r>
      </w:hyperlink>
      <w:r w:rsidR="00755710" w:rsidRPr="005C5156">
        <w:rPr>
          <w:sz w:val="28"/>
          <w:szCs w:val="28"/>
        </w:rPr>
        <w:t xml:space="preserve"> </w:t>
      </w:r>
      <w:r w:rsidR="00755710" w:rsidRPr="005C5156">
        <w:rPr>
          <w:sz w:val="28"/>
          <w:szCs w:val="28"/>
        </w:rPr>
        <w:lastRenderedPageBreak/>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5C5156">
        <w:rPr>
          <w:sz w:val="28"/>
          <w:szCs w:val="28"/>
        </w:rPr>
        <w:t xml:space="preserve"> марта </w:t>
      </w:r>
      <w:r w:rsidR="00755710" w:rsidRPr="005C5156">
        <w:rPr>
          <w:sz w:val="28"/>
          <w:szCs w:val="28"/>
        </w:rPr>
        <w:t>2021</w:t>
      </w:r>
      <w:r w:rsidR="00482FAF" w:rsidRPr="005C5156">
        <w:rPr>
          <w:sz w:val="28"/>
          <w:szCs w:val="28"/>
        </w:rPr>
        <w:t xml:space="preserve"> года </w:t>
      </w:r>
      <w:r w:rsidR="00755710" w:rsidRPr="005C5156">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4.12</w:t>
      </w:r>
      <w:r w:rsidR="00755710" w:rsidRPr="005C5156">
        <w:rPr>
          <w:rFonts w:ascii="Times New Roman" w:hAnsi="Times New Roman" w:cs="Times New Roman"/>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7" w:history="1">
        <w:r w:rsidR="00755710" w:rsidRPr="005C5156">
          <w:rPr>
            <w:rStyle w:val="a5"/>
            <w:rFonts w:ascii="Times New Roman" w:hAnsi="Times New Roman" w:cs="Times New Roman"/>
            <w:color w:val="auto"/>
            <w:sz w:val="28"/>
            <w:szCs w:val="28"/>
            <w:u w:val="none"/>
          </w:rPr>
          <w:t>Правилами</w:t>
        </w:r>
      </w:hyperlink>
      <w:r w:rsidR="00755710"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5C5156">
        <w:rPr>
          <w:rFonts w:ascii="Times New Roman" w:hAnsi="Times New Roman" w:cs="Times New Roman"/>
          <w:sz w:val="28"/>
          <w:szCs w:val="28"/>
        </w:rPr>
        <w:t xml:space="preserve"> декабря </w:t>
      </w:r>
      <w:r w:rsidR="00755710" w:rsidRPr="005C5156">
        <w:rPr>
          <w:rFonts w:ascii="Times New Roman" w:hAnsi="Times New Roman" w:cs="Times New Roman"/>
          <w:sz w:val="28"/>
          <w:szCs w:val="28"/>
        </w:rPr>
        <w:t xml:space="preserve">2020 </w:t>
      </w:r>
      <w:r w:rsidR="00E67062" w:rsidRPr="005C5156">
        <w:rPr>
          <w:rFonts w:ascii="Times New Roman" w:hAnsi="Times New Roman" w:cs="Times New Roman"/>
          <w:sz w:val="28"/>
          <w:szCs w:val="28"/>
        </w:rPr>
        <w:t xml:space="preserve">года </w:t>
      </w:r>
      <w:r w:rsidR="00755710" w:rsidRPr="005C5156">
        <w:rPr>
          <w:rFonts w:ascii="Times New Roman" w:hAnsi="Times New Roman" w:cs="Times New Roman"/>
          <w:sz w:val="28"/>
          <w:szCs w:val="28"/>
        </w:rPr>
        <w:t>№</w:t>
      </w:r>
      <w:r w:rsidR="00E67062" w:rsidRPr="005C5156">
        <w:rPr>
          <w:rFonts w:ascii="Times New Roman" w:hAnsi="Times New Roman" w:cs="Times New Roman"/>
          <w:sz w:val="28"/>
          <w:szCs w:val="28"/>
        </w:rPr>
        <w:t> </w:t>
      </w:r>
      <w:r w:rsidR="00755710" w:rsidRPr="005C5156">
        <w:rPr>
          <w:rFonts w:ascii="Times New Roman" w:hAnsi="Times New Roman" w:cs="Times New Roman"/>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C5156" w:rsidRPr="005C5156" w:rsidRDefault="00A735F7" w:rsidP="005C5156">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4.13</w:t>
      </w:r>
      <w:r w:rsidR="00755710" w:rsidRPr="005C5156">
        <w:rPr>
          <w:rFonts w:ascii="Times New Roman" w:hAnsi="Times New Roman" w:cs="Times New Roman"/>
          <w:sz w:val="28"/>
          <w:szCs w:val="28"/>
        </w:rPr>
        <w:t xml:space="preserve">. </w:t>
      </w:r>
      <w:r w:rsidR="005C5156" w:rsidRPr="005C5156">
        <w:rPr>
          <w:rFonts w:ascii="Times New Roman" w:hAnsi="Times New Roman" w:cs="Times New Roman"/>
          <w:sz w:val="28"/>
          <w:szCs w:val="28"/>
        </w:rPr>
        <w:t>В</w:t>
      </w:r>
      <w:r w:rsidR="005C5156"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755710" w:rsidRPr="005C5156" w:rsidRDefault="00755710" w:rsidP="009E0892">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5C5156" w:rsidRDefault="00755710" w:rsidP="009E0892">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rsidR="00755710" w:rsidRPr="005C5156" w:rsidRDefault="00755710" w:rsidP="009E0892">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rsidR="00755710" w:rsidRPr="005C5156" w:rsidRDefault="00A735F7" w:rsidP="008C617B">
      <w:pPr>
        <w:pStyle w:val="s1"/>
        <w:ind w:firstLine="709"/>
        <w:rPr>
          <w:rFonts w:ascii="Times New Roman" w:hAnsi="Times New Roman" w:cs="Times New Roman"/>
          <w:sz w:val="28"/>
          <w:szCs w:val="28"/>
        </w:rPr>
      </w:pPr>
      <w:r>
        <w:rPr>
          <w:rFonts w:ascii="Times New Roman" w:hAnsi="Times New Roman" w:cs="Times New Roman"/>
          <w:sz w:val="28"/>
          <w:szCs w:val="28"/>
        </w:rPr>
        <w:t>4.14</w:t>
      </w:r>
      <w:r w:rsidR="00755710" w:rsidRPr="005C515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5C5156">
        <w:rPr>
          <w:rFonts w:ascii="Times New Roman" w:hAnsi="Times New Roman" w:cs="Times New Roman"/>
          <w:sz w:val="28"/>
          <w:szCs w:val="28"/>
        </w:rPr>
        <w:t xml:space="preserve"> проводимые должностными лицами</w:t>
      </w:r>
      <w:r w:rsidR="00755710" w:rsidRPr="005C5156">
        <w:rPr>
          <w:rFonts w:ascii="Times New Roman" w:hAnsi="Times New Roman" w:cs="Times New Roman"/>
          <w:sz w:val="28"/>
          <w:szCs w:val="28"/>
        </w:rPr>
        <w:t xml:space="preserve">. Информация </w:t>
      </w:r>
      <w:r w:rsidR="00755710" w:rsidRPr="005C5156">
        <w:rPr>
          <w:rFonts w:ascii="Times New Roman" w:hAnsi="Times New Roman" w:cs="Times New Roman"/>
          <w:sz w:val="28"/>
          <w:szCs w:val="28"/>
        </w:rPr>
        <w:lastRenderedPageBreak/>
        <w:t>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sidR="00A735F7">
        <w:rPr>
          <w:rFonts w:ascii="Times New Roman" w:hAnsi="Times New Roman" w:cs="Times New Roman"/>
          <w:sz w:val="28"/>
          <w:szCs w:val="28"/>
        </w:rPr>
        <w:t>5</w:t>
      </w:r>
      <w:r w:rsidRPr="005C515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5C5156">
          <w:rPr>
            <w:rStyle w:val="a5"/>
            <w:rFonts w:ascii="Times New Roman" w:hAnsi="Times New Roman" w:cs="Times New Roman"/>
            <w:color w:val="auto"/>
            <w:sz w:val="28"/>
            <w:szCs w:val="28"/>
            <w:u w:val="none"/>
          </w:rPr>
          <w:t>частью 2 статьи 90</w:t>
        </w:r>
      </w:hyperlink>
      <w:r w:rsidRPr="005C5156">
        <w:rPr>
          <w:rFonts w:ascii="Times New Roman" w:hAnsi="Times New Roman" w:cs="Times New Roman"/>
          <w:sz w:val="28"/>
          <w:szCs w:val="28"/>
        </w:rPr>
        <w:t xml:space="preserve"> Федерального закона № 248-ФЗ.</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sidR="00A735F7">
        <w:rPr>
          <w:rFonts w:ascii="Times New Roman" w:hAnsi="Times New Roman" w:cs="Times New Roman"/>
          <w:sz w:val="28"/>
          <w:szCs w:val="28"/>
        </w:rPr>
        <w:t>6</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5C5156" w:rsidRDefault="00A735F7" w:rsidP="009E0892">
      <w:pPr>
        <w:ind w:firstLine="709"/>
        <w:jc w:val="both"/>
        <w:rPr>
          <w:sz w:val="28"/>
          <w:szCs w:val="28"/>
        </w:rPr>
      </w:pPr>
      <w:r>
        <w:rPr>
          <w:sz w:val="28"/>
          <w:szCs w:val="28"/>
        </w:rPr>
        <w:t>4.17</w:t>
      </w:r>
      <w:r w:rsidR="008C617B" w:rsidRPr="005C5156">
        <w:rPr>
          <w:sz w:val="28"/>
          <w:szCs w:val="28"/>
        </w:rPr>
        <w:t xml:space="preserve">. </w:t>
      </w:r>
      <w:r w:rsidR="00755710" w:rsidRPr="005C5156">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55710"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00755710" w:rsidRPr="005C5156">
        <w:rPr>
          <w:sz w:val="28"/>
          <w:szCs w:val="28"/>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4.18</w:t>
      </w:r>
      <w:r w:rsidR="00755710"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4.19</w:t>
      </w:r>
      <w:r w:rsidR="00755710"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5C515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5C5156">
        <w:rPr>
          <w:rFonts w:ascii="Times New Roman" w:hAnsi="Times New Roman" w:cs="Times New Roman"/>
          <w:sz w:val="28"/>
          <w:szCs w:val="28"/>
        </w:rPr>
        <w:t>Единый портал</w:t>
      </w:r>
      <w:r w:rsidR="00755710"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w:t>
      </w:r>
      <w:r w:rsidR="00755710" w:rsidRPr="005C5156">
        <w:rPr>
          <w:rFonts w:ascii="Times New Roman" w:hAnsi="Times New Roman" w:cs="Times New Roman"/>
          <w:sz w:val="28"/>
          <w:szCs w:val="28"/>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00755710"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5C5156">
        <w:rPr>
          <w:rFonts w:ascii="Times New Roman" w:hAnsi="Times New Roman" w:cs="Times New Roman"/>
          <w:sz w:val="28"/>
          <w:szCs w:val="28"/>
          <w:shd w:val="clear" w:color="auto" w:fill="FFFFFF"/>
        </w:rPr>
        <w:t xml:space="preserve">Федерального закона </w:t>
      </w:r>
      <w:r w:rsidR="00482FAF" w:rsidRPr="005C5156">
        <w:rPr>
          <w:rFonts w:ascii="Times New Roman" w:hAnsi="Times New Roman" w:cs="Times New Roman"/>
          <w:sz w:val="28"/>
          <w:szCs w:val="28"/>
        </w:rPr>
        <w:t xml:space="preserve">№ 248-ФЗ </w:t>
      </w:r>
      <w:r w:rsidR="00755710" w:rsidRPr="005C5156">
        <w:rPr>
          <w:rFonts w:ascii="Times New Roman" w:hAnsi="Times New Roman" w:cs="Times New Roman"/>
          <w:sz w:val="28"/>
          <w:szCs w:val="28"/>
        </w:rPr>
        <w:t>и разделом 5 настоящего Положения.</w:t>
      </w:r>
      <w:r w:rsidR="00603941" w:rsidRPr="005C5156">
        <w:rPr>
          <w:rStyle w:val="aff1"/>
          <w:rFonts w:ascii="Times New Roman" w:hAnsi="Times New Roman" w:cs="Times New Roman"/>
          <w:sz w:val="28"/>
          <w:szCs w:val="28"/>
        </w:rPr>
        <w:footnoteReference w:id="6"/>
      </w:r>
    </w:p>
    <w:p w:rsidR="007325BD"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00755710" w:rsidRPr="005C5156">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5C5156">
        <w:rPr>
          <w:rFonts w:ascii="Times New Roman" w:hAnsi="Times New Roman" w:cs="Times New Roman"/>
          <w:sz w:val="28"/>
          <w:szCs w:val="28"/>
        </w:rPr>
        <w:t xml:space="preserve">профилактические </w:t>
      </w:r>
      <w:r w:rsidR="00755710" w:rsidRPr="005C5156">
        <w:rPr>
          <w:rFonts w:ascii="Times New Roman" w:hAnsi="Times New Roman" w:cs="Times New Roman"/>
          <w:sz w:val="28"/>
          <w:szCs w:val="28"/>
        </w:rPr>
        <w:t>мероприятия</w:t>
      </w:r>
      <w:r w:rsidR="007325BD" w:rsidRPr="005C5156">
        <w:rPr>
          <w:rFonts w:ascii="Times New Roman" w:hAnsi="Times New Roman" w:cs="Times New Roman"/>
          <w:sz w:val="28"/>
          <w:szCs w:val="28"/>
        </w:rPr>
        <w:t xml:space="preserve"> в соответствии с разделом 3 настоящего Положения.</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4.22</w:t>
      </w:r>
      <w:r w:rsidR="00755710" w:rsidRPr="005C5156">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862953" w:rsidRPr="005C5156">
        <w:rPr>
          <w:rFonts w:ascii="Times New Roman" w:hAnsi="Times New Roman" w:cs="Times New Roman"/>
          <w:sz w:val="28"/>
          <w:szCs w:val="28"/>
        </w:rPr>
        <w:t>администрация</w:t>
      </w:r>
      <w:r w:rsidR="00AA65F3" w:rsidRPr="005C5156">
        <w:rPr>
          <w:rFonts w:ascii="Times New Roman" w:hAnsi="Times New Roman" w:cs="Times New Roman"/>
          <w:sz w:val="28"/>
          <w:szCs w:val="28"/>
        </w:rPr>
        <w:t xml:space="preserve"> (должностное лицо</w:t>
      </w:r>
      <w:r w:rsidR="00755710" w:rsidRPr="005C5156">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rsidR="00755710" w:rsidRPr="005C5156" w:rsidRDefault="00755710" w:rsidP="009E0892">
      <w:pPr>
        <w:pStyle w:val="ConsPlusNormal"/>
        <w:ind w:firstLine="709"/>
        <w:jc w:val="both"/>
        <w:rPr>
          <w:rFonts w:ascii="Times New Roman" w:hAnsi="Times New Roman" w:cs="Times New Roman"/>
        </w:rPr>
      </w:pPr>
      <w:bookmarkStart w:id="2" w:name="Par318"/>
      <w:bookmarkEnd w:id="2"/>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w:t>
      </w:r>
      <w:r w:rsidRPr="005C5156">
        <w:rPr>
          <w:rFonts w:ascii="Times New Roman" w:hAnsi="Times New Roman" w:cs="Times New Roman"/>
          <w:sz w:val="28"/>
          <w:szCs w:val="28"/>
        </w:rPr>
        <w:lastRenderedPageBreak/>
        <w:t>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5C5156" w:rsidRDefault="00755710" w:rsidP="009E0892">
      <w:pPr>
        <w:ind w:firstLine="709"/>
        <w:jc w:val="both"/>
        <w:rPr>
          <w:sz w:val="28"/>
          <w:szCs w:val="28"/>
        </w:rPr>
      </w:pPr>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00755710" w:rsidRPr="005C5156">
        <w:rPr>
          <w:rFonts w:ascii="Times New Roman" w:hAnsi="Times New Roman" w:cs="Times New Roman"/>
          <w:sz w:val="28"/>
          <w:szCs w:val="28"/>
        </w:rPr>
        <w:t xml:space="preserve">. В случае </w:t>
      </w:r>
      <w:r w:rsidR="00862953" w:rsidRPr="005C5156">
        <w:rPr>
          <w:rFonts w:ascii="Times New Roman" w:hAnsi="Times New Roman" w:cs="Times New Roman"/>
          <w:sz w:val="28"/>
          <w:szCs w:val="28"/>
        </w:rPr>
        <w:t>не устранения</w:t>
      </w:r>
      <w:r w:rsidR="00755710" w:rsidRPr="005C5156">
        <w:rPr>
          <w:rFonts w:ascii="Times New Roman" w:hAnsi="Times New Roman" w:cs="Times New Roman"/>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5C5156" w:rsidRDefault="00755710" w:rsidP="009E0892">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предусмотренные </w:t>
      </w:r>
      <w:hyperlink r:id="rId19" w:history="1">
        <w:r w:rsidRPr="005C5156">
          <w:rPr>
            <w:rStyle w:val="a5"/>
            <w:color w:val="auto"/>
            <w:sz w:val="28"/>
            <w:szCs w:val="28"/>
            <w:u w:val="none"/>
          </w:rPr>
          <w:t>статьей 39</w:t>
        </w:r>
      </w:hyperlink>
      <w:r w:rsidR="00482FAF" w:rsidRPr="005C5156">
        <w:rPr>
          <w:rStyle w:val="a5"/>
          <w:color w:val="auto"/>
          <w:sz w:val="28"/>
          <w:szCs w:val="28"/>
          <w:u w:val="none"/>
          <w:vertAlign w:val="superscript"/>
        </w:rPr>
        <w:t>2</w:t>
      </w:r>
      <w:r w:rsidRPr="005C5156">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w:t>
      </w:r>
      <w:r w:rsidR="00482FAF" w:rsidRPr="005C5156">
        <w:rPr>
          <w:sz w:val="28"/>
          <w:szCs w:val="28"/>
          <w:shd w:val="clear" w:color="auto" w:fill="FFFFFF"/>
        </w:rPr>
        <w:t xml:space="preserve"> октября </w:t>
      </w:r>
      <w:r w:rsidRPr="005C5156">
        <w:rPr>
          <w:sz w:val="28"/>
          <w:szCs w:val="28"/>
          <w:shd w:val="clear" w:color="auto" w:fill="FFFFFF"/>
        </w:rPr>
        <w:t xml:space="preserve">2001 </w:t>
      </w:r>
      <w:r w:rsidR="00482FAF" w:rsidRPr="005C5156">
        <w:rPr>
          <w:sz w:val="28"/>
          <w:szCs w:val="28"/>
          <w:shd w:val="clear" w:color="auto" w:fill="FFFFFF"/>
        </w:rPr>
        <w:t xml:space="preserve">года </w:t>
      </w:r>
      <w:r w:rsidRPr="005C5156">
        <w:rPr>
          <w:sz w:val="28"/>
          <w:szCs w:val="28"/>
          <w:shd w:val="clear" w:color="auto" w:fill="FFFFFF"/>
        </w:rPr>
        <w:t>№ 137-ФЗ «О</w:t>
      </w:r>
      <w:r w:rsidR="00482FAF" w:rsidRPr="005C5156">
        <w:rPr>
          <w:sz w:val="28"/>
          <w:szCs w:val="28"/>
          <w:shd w:val="clear" w:color="auto" w:fill="FFFFFF"/>
        </w:rPr>
        <w:t>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4.24</w:t>
      </w:r>
      <w:bookmarkStart w:id="3" w:name="_GoBack"/>
      <w:bookmarkEnd w:id="3"/>
      <w:r w:rsidR="00AA65F3" w:rsidRPr="005C5156">
        <w:rPr>
          <w:rFonts w:ascii="Times New Roman" w:hAnsi="Times New Roman" w:cs="Times New Roman"/>
          <w:sz w:val="28"/>
          <w:szCs w:val="28"/>
        </w:rPr>
        <w:t>. Должностные лица</w:t>
      </w:r>
      <w:r w:rsidR="00755710" w:rsidRPr="005C5156">
        <w:rPr>
          <w:rFonts w:ascii="Times New Roman" w:hAnsi="Times New Roman" w:cs="Times New Roman"/>
          <w:sz w:val="28"/>
          <w:szCs w:val="28"/>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5C5156">
        <w:rPr>
          <w:rFonts w:ascii="Times New Roman" w:hAnsi="Times New Roman" w:cs="Times New Roman"/>
          <w:sz w:val="28"/>
          <w:szCs w:val="28"/>
        </w:rPr>
        <w:t>Иркутской области</w:t>
      </w:r>
      <w:r w:rsidR="00755710" w:rsidRPr="005C5156">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55710" w:rsidRPr="005C5156" w:rsidRDefault="00755710" w:rsidP="009E0892">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Должностные лица в срок не позднее 5 рабочих дней со дня окончания контрольного </w:t>
      </w:r>
      <w:r w:rsidR="00B367F5" w:rsidRPr="005C5156">
        <w:rPr>
          <w:rFonts w:ascii="Times New Roman" w:hAnsi="Times New Roman" w:cs="Times New Roman"/>
          <w:sz w:val="28"/>
          <w:szCs w:val="28"/>
        </w:rPr>
        <w:t>мероприятия направляют в адрес Г</w:t>
      </w:r>
      <w:r w:rsidRPr="005C5156">
        <w:rPr>
          <w:rFonts w:ascii="Times New Roman" w:hAnsi="Times New Roman" w:cs="Times New Roman"/>
          <w:sz w:val="28"/>
          <w:szCs w:val="28"/>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5C5156" w:rsidRDefault="00755710" w:rsidP="009E0892">
      <w:pPr>
        <w:pStyle w:val="ConsPlusNormal"/>
        <w:ind w:firstLine="709"/>
        <w:jc w:val="both"/>
        <w:rPr>
          <w:rFonts w:ascii="Times New Roman" w:hAnsi="Times New Roman" w:cs="Times New Roman"/>
          <w:sz w:val="28"/>
          <w:szCs w:val="28"/>
        </w:rPr>
      </w:pPr>
    </w:p>
    <w:p w:rsidR="00AA65F3"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5. Обж</w:t>
      </w:r>
      <w:r w:rsidR="00AA65F3" w:rsidRPr="005C5156">
        <w:rPr>
          <w:rFonts w:ascii="Times New Roman" w:hAnsi="Times New Roman" w:cs="Times New Roman"/>
          <w:b/>
          <w:bCs/>
          <w:sz w:val="28"/>
          <w:szCs w:val="28"/>
        </w:rPr>
        <w:t>алование решений администрации,</w:t>
      </w:r>
    </w:p>
    <w:p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r w:rsidR="00603941" w:rsidRPr="005C5156">
        <w:rPr>
          <w:rStyle w:val="aff1"/>
          <w:rFonts w:ascii="Times New Roman" w:hAnsi="Times New Roman" w:cs="Times New Roman"/>
          <w:b/>
          <w:bCs/>
          <w:sz w:val="28"/>
          <w:szCs w:val="28"/>
        </w:rPr>
        <w:footnoteReference w:id="7"/>
      </w:r>
    </w:p>
    <w:p w:rsidR="00755710" w:rsidRPr="005C5156" w:rsidRDefault="00755710" w:rsidP="009E0892">
      <w:pPr>
        <w:pStyle w:val="ConsPlusNormal"/>
        <w:ind w:firstLine="0"/>
        <w:jc w:val="center"/>
        <w:rPr>
          <w:rFonts w:ascii="Times New Roman" w:hAnsi="Times New Roman" w:cs="Times New Roman"/>
          <w:b/>
          <w:bCs/>
          <w:sz w:val="28"/>
          <w:szCs w:val="28"/>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5C5156">
        <w:rPr>
          <w:rFonts w:ascii="Times New Roman" w:hAnsi="Times New Roman" w:cs="Times New Roman"/>
          <w:sz w:val="28"/>
          <w:szCs w:val="28"/>
        </w:rPr>
        <w:t>№ 248-ФЗ.</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rsidR="00755710" w:rsidRPr="005C5156" w:rsidRDefault="00755710" w:rsidP="009E0892">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rsidR="00755710" w:rsidRPr="005C5156" w:rsidRDefault="00755710" w:rsidP="009E0892">
      <w:pPr>
        <w:pStyle w:val="s1"/>
        <w:rPr>
          <w:rFonts w:ascii="Times New Roman" w:hAnsi="Times New Roman" w:cs="Times New Roman"/>
          <w:sz w:val="28"/>
          <w:szCs w:val="28"/>
        </w:rPr>
      </w:pPr>
      <w:r w:rsidRPr="005C5156">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w:t>
      </w:r>
      <w:r w:rsidRPr="005C5156">
        <w:rPr>
          <w:rFonts w:ascii="Times New Roman" w:hAnsi="Times New Roman" w:cs="Times New Roman"/>
          <w:sz w:val="28"/>
          <w:szCs w:val="28"/>
        </w:rPr>
        <w:lastRenderedPageBreak/>
        <w:t xml:space="preserve">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 xml:space="preserve">с предварительным информированием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w:t>
      </w:r>
      <w:r w:rsidR="00B367F5" w:rsidRPr="005C5156">
        <w:rPr>
          <w:rFonts w:ascii="Times New Roman" w:hAnsi="Times New Roman" w:cs="Times New Roman"/>
          <w:sz w:val="28"/>
          <w:szCs w:val="28"/>
        </w:rPr>
        <w:t>ностных лиц рассматривается Г</w:t>
      </w:r>
      <w:r w:rsidRPr="005C5156">
        <w:rPr>
          <w:rFonts w:ascii="Times New Roman" w:hAnsi="Times New Roman" w:cs="Times New Roman"/>
          <w:sz w:val="28"/>
          <w:szCs w:val="28"/>
        </w:rPr>
        <w:t>лавой.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лавой не более чем на 20 рабочих дней.</w:t>
      </w:r>
    </w:p>
    <w:p w:rsidR="00755710" w:rsidRPr="005C5156" w:rsidRDefault="00755710" w:rsidP="009E0892">
      <w:pPr>
        <w:pStyle w:val="14"/>
        <w:ind w:firstLine="709"/>
        <w:jc w:val="both"/>
        <w:rPr>
          <w:rFonts w:ascii="Times New Roman" w:hAnsi="Times New Roman" w:cs="Times New Roman"/>
          <w:sz w:val="28"/>
          <w:szCs w:val="28"/>
        </w:rPr>
      </w:pPr>
    </w:p>
    <w:p w:rsidR="00482FAF" w:rsidRPr="005C5156" w:rsidRDefault="00482FAF"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6. Клю</w:t>
      </w:r>
      <w:r w:rsidRPr="005C5156">
        <w:rPr>
          <w:rFonts w:ascii="Times New Roman" w:hAnsi="Times New Roman" w:cs="Times New Roman"/>
          <w:b/>
          <w:bCs/>
          <w:sz w:val="28"/>
          <w:szCs w:val="28"/>
        </w:rPr>
        <w:t>чевые показатели муниципального</w:t>
      </w:r>
    </w:p>
    <w:p w:rsidR="00755710" w:rsidRPr="005C5156" w:rsidRDefault="00755710"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rsidR="00755710" w:rsidRPr="005C5156" w:rsidRDefault="00755710" w:rsidP="009E0892">
      <w:pPr>
        <w:pStyle w:val="14"/>
        <w:jc w:val="center"/>
        <w:rPr>
          <w:rFonts w:ascii="Times New Roman" w:hAnsi="Times New Roman" w:cs="Times New Roman"/>
          <w:b/>
          <w:bCs/>
          <w:sz w:val="28"/>
          <w:szCs w:val="28"/>
        </w:rPr>
      </w:pPr>
    </w:p>
    <w:p w:rsidR="00755710" w:rsidRPr="005C5156" w:rsidRDefault="00755710" w:rsidP="009E0892">
      <w:pPr>
        <w:pStyle w:val="14"/>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55710" w:rsidRPr="005C5156" w:rsidRDefault="00755710" w:rsidP="005C5156">
      <w:pPr>
        <w:pStyle w:val="14"/>
        <w:ind w:firstLine="709"/>
        <w:jc w:val="both"/>
        <w:rPr>
          <w:rFonts w:ascii="Times New Roman" w:hAnsi="Times New Roman" w:cs="Times New Roman"/>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B11221">
        <w:rPr>
          <w:rFonts w:ascii="Times New Roman" w:hAnsi="Times New Roman" w:cs="Times New Roman"/>
          <w:sz w:val="28"/>
          <w:szCs w:val="28"/>
        </w:rPr>
        <w:t>Думой Лукиновского</w:t>
      </w:r>
      <w:r w:rsidR="005C5156" w:rsidRPr="005C5156">
        <w:rPr>
          <w:rFonts w:ascii="Times New Roman" w:hAnsi="Times New Roman" w:cs="Times New Roman"/>
          <w:sz w:val="28"/>
          <w:szCs w:val="28"/>
        </w:rPr>
        <w:t xml:space="preserve"> муниципального образования.</w:t>
      </w:r>
      <w:r w:rsidRPr="005C5156">
        <w:rPr>
          <w:rFonts w:ascii="Times New Roman" w:hAnsi="Times New Roman" w:cs="Times New Roman"/>
          <w:sz w:val="24"/>
          <w:szCs w:val="24"/>
        </w:rPr>
        <w:br w:type="page"/>
      </w:r>
    </w:p>
    <w:p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AA65F3" w:rsidRPr="005C5156" w:rsidRDefault="00AA65F3" w:rsidP="00AA65F3">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62177F">
        <w:rPr>
          <w:rFonts w:ascii="Times New Roman" w:hAnsi="Times New Roman" w:cs="Times New Roman"/>
          <w:sz w:val="24"/>
          <w:szCs w:val="24"/>
        </w:rPr>
        <w:t xml:space="preserve">Лукиновском </w:t>
      </w:r>
      <w:r w:rsidRPr="005C5156">
        <w:rPr>
          <w:rFonts w:ascii="Times New Roman" w:hAnsi="Times New Roman" w:cs="Times New Roman"/>
          <w:sz w:val="24"/>
          <w:szCs w:val="24"/>
        </w:rPr>
        <w:t xml:space="preserve">муниципальном образовании </w:t>
      </w:r>
    </w:p>
    <w:p w:rsidR="00755710" w:rsidRPr="005C5156" w:rsidRDefault="00755710" w:rsidP="0062177F">
      <w:pPr>
        <w:pStyle w:val="ConsPlusNormal"/>
        <w:jc w:val="center"/>
        <w:rPr>
          <w:rFonts w:ascii="Times New Roman" w:hAnsi="Times New Roman" w:cs="Times New Roman"/>
          <w:i/>
          <w:sz w:val="24"/>
          <w:szCs w:val="24"/>
        </w:rPr>
      </w:pPr>
    </w:p>
    <w:p w:rsidR="00AA65F3" w:rsidRPr="005C5156" w:rsidRDefault="00AA65F3" w:rsidP="00AA65F3">
      <w:pPr>
        <w:pStyle w:val="ConsPlusNormal"/>
        <w:jc w:val="right"/>
        <w:rPr>
          <w:rFonts w:ascii="Times New Roman" w:hAnsi="Times New Roman" w:cs="Times New Roman"/>
          <w:b/>
          <w:bCs/>
          <w:sz w:val="24"/>
          <w:szCs w:val="24"/>
        </w:rPr>
      </w:pPr>
    </w:p>
    <w:p w:rsidR="00755710" w:rsidRPr="005C5156" w:rsidRDefault="00755710" w:rsidP="009E0892">
      <w:pPr>
        <w:pStyle w:val="ConsPlusTitle"/>
        <w:jc w:val="center"/>
        <w:rPr>
          <w:rFonts w:ascii="Times New Roman" w:hAnsi="Times New Roman" w:cs="Times New Roman"/>
        </w:rPr>
      </w:pPr>
      <w:bookmarkStart w:id="4" w:name="Par381"/>
      <w:bookmarkEnd w:id="4"/>
      <w:r w:rsidRPr="005C5156">
        <w:rPr>
          <w:rFonts w:ascii="Times New Roman" w:hAnsi="Times New Roman" w:cs="Times New Roman"/>
          <w:sz w:val="28"/>
          <w:szCs w:val="28"/>
        </w:rPr>
        <w:t>Критерии</w:t>
      </w:r>
      <w:r w:rsidR="00603941" w:rsidRPr="005C5156">
        <w:rPr>
          <w:rStyle w:val="aff1"/>
          <w:rFonts w:ascii="Times New Roman" w:hAnsi="Times New Roman" w:cs="Times New Roman"/>
          <w:sz w:val="28"/>
          <w:szCs w:val="28"/>
        </w:rPr>
        <w:footnoteReference w:id="8"/>
      </w:r>
    </w:p>
    <w:p w:rsidR="00755710" w:rsidRPr="005C5156" w:rsidRDefault="00755710" w:rsidP="009E0892">
      <w:pPr>
        <w:pStyle w:val="ConsPlusTitle"/>
        <w:jc w:val="center"/>
        <w:rPr>
          <w:rFonts w:ascii="Times New Roman" w:hAnsi="Times New Roman" w:cs="Times New Roman"/>
          <w:b w:val="0"/>
          <w:bCs w:val="0"/>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5C5156">
        <w:rPr>
          <w:rFonts w:ascii="Times New Roman" w:hAnsi="Times New Roman" w:cs="Times New Roman"/>
          <w:sz w:val="28"/>
          <w:szCs w:val="28"/>
        </w:rPr>
        <w:t>ри осуществлении</w:t>
      </w:r>
    </w:p>
    <w:p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rsidR="00755710" w:rsidRPr="005C5156" w:rsidRDefault="00755710" w:rsidP="009E0892">
      <w:pPr>
        <w:pStyle w:val="ConsPlusTitle"/>
        <w:jc w:val="center"/>
        <w:rPr>
          <w:rFonts w:ascii="Times New Roman" w:hAnsi="Times New Roman" w:cs="Times New Roman"/>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относящиеся к категории земель населенных пунктов;</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5C5156" w:rsidRPr="005C5156" w:rsidRDefault="00755710" w:rsidP="009E0892">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C5156" w:rsidRPr="005C5156" w:rsidRDefault="005C5156">
      <w:pPr>
        <w:spacing w:after="160" w:line="259" w:lineRule="auto"/>
        <w:rPr>
          <w:sz w:val="28"/>
          <w:szCs w:val="28"/>
          <w:lang w:eastAsia="zh-CN"/>
        </w:rPr>
      </w:pPr>
      <w:r w:rsidRPr="005C5156">
        <w:rPr>
          <w:sz w:val="28"/>
          <w:szCs w:val="28"/>
        </w:rPr>
        <w:br w:type="page"/>
      </w:r>
    </w:p>
    <w:p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AA65F3" w:rsidRPr="005C5156" w:rsidRDefault="00AA65F3" w:rsidP="00AA65F3">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в</w:t>
      </w:r>
      <w:r w:rsidR="00D07D9D">
        <w:rPr>
          <w:rFonts w:ascii="Times New Roman" w:hAnsi="Times New Roman" w:cs="Times New Roman"/>
          <w:sz w:val="24"/>
          <w:szCs w:val="24"/>
        </w:rPr>
        <w:t xml:space="preserve"> Лукиновском </w:t>
      </w:r>
      <w:r w:rsidRPr="005C5156">
        <w:rPr>
          <w:rFonts w:ascii="Times New Roman" w:hAnsi="Times New Roman" w:cs="Times New Roman"/>
          <w:sz w:val="24"/>
          <w:szCs w:val="24"/>
        </w:rPr>
        <w:t xml:space="preserve">муниципальном образовании </w:t>
      </w:r>
    </w:p>
    <w:p w:rsidR="005C5156" w:rsidRPr="005C5156" w:rsidRDefault="005C5156" w:rsidP="00D07D9D">
      <w:pPr>
        <w:pStyle w:val="ConsPlusNormal"/>
        <w:rPr>
          <w:rFonts w:ascii="Times New Roman" w:hAnsi="Times New Roman" w:cs="Times New Roman"/>
          <w:i/>
          <w:sz w:val="24"/>
          <w:szCs w:val="24"/>
        </w:rPr>
      </w:pPr>
    </w:p>
    <w:p w:rsidR="00AA65F3" w:rsidRPr="005C5156" w:rsidRDefault="00AA65F3" w:rsidP="00AA65F3">
      <w:pPr>
        <w:pStyle w:val="ConsPlusNormal"/>
        <w:jc w:val="right"/>
        <w:rPr>
          <w:rFonts w:ascii="Times New Roman" w:hAnsi="Times New Roman" w:cs="Times New Roman"/>
          <w:i/>
          <w:sz w:val="24"/>
          <w:szCs w:val="24"/>
        </w:rPr>
      </w:pPr>
    </w:p>
    <w:p w:rsidR="00755710" w:rsidRPr="005C5156" w:rsidRDefault="00755710" w:rsidP="009E0892">
      <w:pPr>
        <w:widowControl w:val="0"/>
        <w:autoSpaceDE w:val="0"/>
        <w:ind w:firstLine="540"/>
        <w:jc w:val="both"/>
      </w:pPr>
    </w:p>
    <w:p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w:t>
      </w:r>
      <w:r w:rsidR="00603941" w:rsidRPr="005C5156">
        <w:rPr>
          <w:rStyle w:val="aff1"/>
          <w:rFonts w:ascii="Times New Roman" w:hAnsi="Times New Roman" w:cs="Times New Roman"/>
          <w:sz w:val="28"/>
          <w:szCs w:val="28"/>
        </w:rPr>
        <w:footnoteReference w:id="9"/>
      </w:r>
      <w:r w:rsidRPr="005C5156">
        <w:rPr>
          <w:rFonts w:ascii="Times New Roman" w:hAnsi="Times New Roman" w:cs="Times New Roman"/>
          <w:sz w:val="28"/>
          <w:szCs w:val="28"/>
        </w:rPr>
        <w:t xml:space="preserve"> риска нар</w:t>
      </w:r>
      <w:r w:rsidR="00AA65F3" w:rsidRPr="005C5156">
        <w:rPr>
          <w:rFonts w:ascii="Times New Roman" w:hAnsi="Times New Roman" w:cs="Times New Roman"/>
          <w:sz w:val="28"/>
          <w:szCs w:val="28"/>
        </w:rPr>
        <w:t>ушения обязательных требований,</w:t>
      </w:r>
    </w:p>
    <w:p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rsidR="00F40687"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w:t>
      </w:r>
      <w:r w:rsidR="00AA65F3" w:rsidRPr="005C5156">
        <w:rPr>
          <w:rFonts w:ascii="Times New Roman" w:hAnsi="Times New Roman" w:cs="Times New Roman"/>
          <w:sz w:val="28"/>
          <w:szCs w:val="28"/>
        </w:rPr>
        <w:t xml:space="preserve"> </w:t>
      </w:r>
      <w:r w:rsidRPr="005C5156">
        <w:rPr>
          <w:rFonts w:ascii="Times New Roman" w:hAnsi="Times New Roman" w:cs="Times New Roman"/>
          <w:sz w:val="28"/>
          <w:szCs w:val="28"/>
        </w:rPr>
        <w:t>проверок при осуществлении муниципального</w:t>
      </w:r>
    </w:p>
    <w:p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rsidR="00755710" w:rsidRPr="005C5156" w:rsidRDefault="00755710" w:rsidP="009E0892">
      <w:pPr>
        <w:pStyle w:val="ConsPlusNormal"/>
        <w:ind w:firstLine="540"/>
        <w:jc w:val="both"/>
        <w:rPr>
          <w:rFonts w:ascii="Times New Roman" w:hAnsi="Times New Roman" w:cs="Times New Roman"/>
        </w:rPr>
      </w:pPr>
    </w:p>
    <w:p w:rsidR="00755710" w:rsidRPr="005C5156" w:rsidRDefault="00755710" w:rsidP="009E0892">
      <w:pPr>
        <w:pStyle w:val="ConsPlusNormal"/>
        <w:ind w:firstLine="540"/>
        <w:jc w:val="both"/>
        <w:rPr>
          <w:rFonts w:ascii="Times New Roman" w:hAnsi="Times New Roman" w:cs="Times New Roman"/>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755710" w:rsidRPr="005C5156" w:rsidSect="00482FAF">
      <w:headerReference w:type="even" r:id="rId20"/>
      <w:headerReference w:type="default" r:id="rId21"/>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B90" w:rsidRDefault="001D2B90" w:rsidP="00755710">
      <w:r>
        <w:separator/>
      </w:r>
    </w:p>
  </w:endnote>
  <w:endnote w:type="continuationSeparator" w:id="0">
    <w:p w:rsidR="001D2B90" w:rsidRDefault="001D2B90"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Times New Roman"/>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482FAF">
    <w:pPr>
      <w:pStyle w:val="af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B90" w:rsidRDefault="001D2B90" w:rsidP="00755710">
      <w:r>
        <w:separator/>
      </w:r>
    </w:p>
  </w:footnote>
  <w:footnote w:type="continuationSeparator" w:id="0">
    <w:p w:rsidR="001D2B90" w:rsidRDefault="001D2B90" w:rsidP="00755710">
      <w:r>
        <w:continuationSeparator/>
      </w:r>
    </w:p>
  </w:footnote>
  <w:footnote w:id="1">
    <w:p w:rsidR="00482FAF" w:rsidRPr="005C5156" w:rsidRDefault="00482FAF" w:rsidP="00D42764">
      <w:pPr>
        <w:autoSpaceDE w:val="0"/>
        <w:autoSpaceDN w:val="0"/>
        <w:adjustRightInd w:val="0"/>
        <w:jc w:val="both"/>
        <w:rPr>
          <w:sz w:val="20"/>
          <w:szCs w:val="20"/>
        </w:rPr>
      </w:pPr>
    </w:p>
  </w:footnote>
  <w:footnote w:id="2">
    <w:p w:rsidR="00482FAF" w:rsidRPr="005C5156" w:rsidRDefault="00482FAF" w:rsidP="00D42764">
      <w:pPr>
        <w:pStyle w:val="af6"/>
        <w:jc w:val="both"/>
      </w:pPr>
    </w:p>
  </w:footnote>
  <w:footnote w:id="3">
    <w:p w:rsidR="00482FAF" w:rsidRPr="005C5156" w:rsidRDefault="00482FAF" w:rsidP="00B367F5">
      <w:pPr>
        <w:pStyle w:val="af6"/>
        <w:ind w:firstLine="709"/>
        <w:jc w:val="both"/>
      </w:pPr>
    </w:p>
  </w:footnote>
  <w:footnote w:id="4">
    <w:p w:rsidR="00482FAF" w:rsidRPr="005C5156" w:rsidRDefault="00482FAF" w:rsidP="00B367F5">
      <w:pPr>
        <w:ind w:firstLine="709"/>
        <w:jc w:val="both"/>
        <w:rPr>
          <w:sz w:val="20"/>
          <w:szCs w:val="20"/>
        </w:rPr>
      </w:pPr>
    </w:p>
  </w:footnote>
  <w:footnote w:id="5">
    <w:p w:rsidR="00482FAF" w:rsidRPr="005C5156" w:rsidRDefault="00482FAF" w:rsidP="00B367F5">
      <w:pPr>
        <w:pStyle w:val="afd"/>
        <w:ind w:firstLine="709"/>
        <w:jc w:val="both"/>
      </w:pPr>
    </w:p>
  </w:footnote>
  <w:footnote w:id="6">
    <w:p w:rsidR="00482FAF" w:rsidRPr="005C5156" w:rsidRDefault="00482FAF" w:rsidP="00B367F5">
      <w:pPr>
        <w:pStyle w:val="af6"/>
        <w:ind w:firstLine="709"/>
        <w:jc w:val="both"/>
      </w:pPr>
    </w:p>
  </w:footnote>
  <w:footnote w:id="7">
    <w:p w:rsidR="00482FAF" w:rsidRPr="005C5156" w:rsidRDefault="00482FAF" w:rsidP="00B367F5">
      <w:pPr>
        <w:pStyle w:val="af6"/>
        <w:ind w:firstLine="709"/>
        <w:jc w:val="both"/>
      </w:pPr>
    </w:p>
  </w:footnote>
  <w:footnote w:id="8">
    <w:p w:rsidR="00482FAF" w:rsidRPr="005C5156" w:rsidRDefault="00482FAF" w:rsidP="00B367F5">
      <w:pPr>
        <w:pStyle w:val="af6"/>
        <w:ind w:firstLine="709"/>
        <w:jc w:val="both"/>
      </w:pPr>
    </w:p>
  </w:footnote>
  <w:footnote w:id="9">
    <w:p w:rsidR="00482FAF" w:rsidRPr="005C5156" w:rsidRDefault="00482FAF" w:rsidP="00B367F5">
      <w:pPr>
        <w:pStyle w:val="af6"/>
        <w:ind w:firstLine="709"/>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614352">
    <w:pPr>
      <w:pStyle w:val="af7"/>
      <w:jc w:val="center"/>
    </w:pPr>
    <w:r>
      <w:fldChar w:fldCharType="begin"/>
    </w:r>
    <w:r w:rsidR="00482FAF">
      <w:instrText>PAGE   \* MERGEFORMAT</w:instrText>
    </w:r>
    <w:r>
      <w:fldChar w:fldCharType="separate"/>
    </w:r>
    <w:r w:rsidR="00487FF8">
      <w:rPr>
        <w:noProof/>
      </w:rPr>
      <w:t>2</w:t>
    </w:r>
    <w:r>
      <w:fldChar w:fldCharType="end"/>
    </w:r>
  </w:p>
  <w:p w:rsidR="00482FAF" w:rsidRDefault="00482FA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614352"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614352"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5B11BF">
      <w:rPr>
        <w:rStyle w:val="afb"/>
        <w:noProof/>
      </w:rPr>
      <w:t>17</w:t>
    </w:r>
    <w:r>
      <w:rPr>
        <w:rStyle w:val="afb"/>
      </w:rPr>
      <w:fldChar w:fldCharType="end"/>
    </w:r>
  </w:p>
  <w:p w:rsidR="00482FAF" w:rsidRDefault="00482FA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755710"/>
    <w:rsid w:val="00007400"/>
    <w:rsid w:val="00085F76"/>
    <w:rsid w:val="00095510"/>
    <w:rsid w:val="000A6D9E"/>
    <w:rsid w:val="000D04C6"/>
    <w:rsid w:val="000D6258"/>
    <w:rsid w:val="001A0A00"/>
    <w:rsid w:val="001D2B90"/>
    <w:rsid w:val="001F3F7D"/>
    <w:rsid w:val="001F4BF0"/>
    <w:rsid w:val="00252F8F"/>
    <w:rsid w:val="00272FF3"/>
    <w:rsid w:val="00275C18"/>
    <w:rsid w:val="002C6EE1"/>
    <w:rsid w:val="002D55A5"/>
    <w:rsid w:val="003000E0"/>
    <w:rsid w:val="00310F8E"/>
    <w:rsid w:val="003476D7"/>
    <w:rsid w:val="00350E2F"/>
    <w:rsid w:val="00377010"/>
    <w:rsid w:val="003B2065"/>
    <w:rsid w:val="003D1738"/>
    <w:rsid w:val="004650B6"/>
    <w:rsid w:val="00482FAF"/>
    <w:rsid w:val="00487FF8"/>
    <w:rsid w:val="004E24D9"/>
    <w:rsid w:val="00507F47"/>
    <w:rsid w:val="0059499A"/>
    <w:rsid w:val="005B11BF"/>
    <w:rsid w:val="005C5156"/>
    <w:rsid w:val="006034D8"/>
    <w:rsid w:val="00603941"/>
    <w:rsid w:val="006074C0"/>
    <w:rsid w:val="00614352"/>
    <w:rsid w:val="0062177F"/>
    <w:rsid w:val="00632D6B"/>
    <w:rsid w:val="006368D9"/>
    <w:rsid w:val="0067371B"/>
    <w:rsid w:val="007070CF"/>
    <w:rsid w:val="00716AE5"/>
    <w:rsid w:val="007325BD"/>
    <w:rsid w:val="00755710"/>
    <w:rsid w:val="00766361"/>
    <w:rsid w:val="008509C1"/>
    <w:rsid w:val="00862953"/>
    <w:rsid w:val="00886581"/>
    <w:rsid w:val="008C617B"/>
    <w:rsid w:val="008E169A"/>
    <w:rsid w:val="00914279"/>
    <w:rsid w:val="00935631"/>
    <w:rsid w:val="00957296"/>
    <w:rsid w:val="0097160F"/>
    <w:rsid w:val="009B6A4F"/>
    <w:rsid w:val="009D07EB"/>
    <w:rsid w:val="009E0892"/>
    <w:rsid w:val="00A21832"/>
    <w:rsid w:val="00A361ED"/>
    <w:rsid w:val="00A43FC8"/>
    <w:rsid w:val="00A448DE"/>
    <w:rsid w:val="00A735F7"/>
    <w:rsid w:val="00A97416"/>
    <w:rsid w:val="00AA65F3"/>
    <w:rsid w:val="00B11221"/>
    <w:rsid w:val="00B367F5"/>
    <w:rsid w:val="00B47B22"/>
    <w:rsid w:val="00B73F99"/>
    <w:rsid w:val="00B91965"/>
    <w:rsid w:val="00C1402C"/>
    <w:rsid w:val="00C14044"/>
    <w:rsid w:val="00C6298A"/>
    <w:rsid w:val="00C67838"/>
    <w:rsid w:val="00D04D9E"/>
    <w:rsid w:val="00D07D9D"/>
    <w:rsid w:val="00D42764"/>
    <w:rsid w:val="00D46599"/>
    <w:rsid w:val="00D72DA2"/>
    <w:rsid w:val="00D80506"/>
    <w:rsid w:val="00DB0FEF"/>
    <w:rsid w:val="00DC25A2"/>
    <w:rsid w:val="00DD3635"/>
    <w:rsid w:val="00DE3D28"/>
    <w:rsid w:val="00DE6A65"/>
    <w:rsid w:val="00E0088E"/>
    <w:rsid w:val="00E03B45"/>
    <w:rsid w:val="00E10CD5"/>
    <w:rsid w:val="00E2429B"/>
    <w:rsid w:val="00E67062"/>
    <w:rsid w:val="00EC3310"/>
    <w:rsid w:val="00EF6A66"/>
    <w:rsid w:val="00F27681"/>
    <w:rsid w:val="00F40687"/>
    <w:rsid w:val="00F500A0"/>
    <w:rsid w:val="00F52797"/>
    <w:rsid w:val="00F944A3"/>
    <w:rsid w:val="00F953B8"/>
    <w:rsid w:val="00FE7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paragraph" w:styleId="7">
    <w:name w:val="heading 7"/>
    <w:basedOn w:val="a"/>
    <w:next w:val="a"/>
    <w:link w:val="70"/>
    <w:uiPriority w:val="9"/>
    <w:semiHidden/>
    <w:unhideWhenUsed/>
    <w:qFormat/>
    <w:rsid w:val="00487FF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87FF8"/>
    <w:rPr>
      <w:rFonts w:asciiTheme="majorHAnsi" w:eastAsiaTheme="majorEastAsia" w:hAnsiTheme="majorHAnsi" w:cstheme="majorBidi"/>
      <w:i/>
      <w:iCs/>
      <w:color w:val="404040" w:themeColor="text1" w:themeTint="B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82667&amp;date=25.06.2021&amp;demo=1&amp;dst=431&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78B80-22A1-47E3-B2E0-F056D0F8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1700</TotalTime>
  <Pages>17</Pages>
  <Words>6255</Words>
  <Characters>35655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Виктор</cp:lastModifiedBy>
  <cp:revision>75</cp:revision>
  <cp:lastPrinted>2021-10-01T08:56:00Z</cp:lastPrinted>
  <dcterms:created xsi:type="dcterms:W3CDTF">2021-09-24T03:25:00Z</dcterms:created>
  <dcterms:modified xsi:type="dcterms:W3CDTF">2022-01-11T04:26:00Z</dcterms:modified>
</cp:coreProperties>
</file>